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4F" w:rsidRDefault="0086404F">
      <w:pPr>
        <w:pStyle w:val="BodyText"/>
        <w:ind w:left="206"/>
        <w:jc w:val="left"/>
        <w:rPr>
          <w:sz w:val="20"/>
        </w:rPr>
      </w:pPr>
    </w:p>
    <w:p w:rsidR="0086404F" w:rsidRDefault="0086404F">
      <w:pPr>
        <w:pStyle w:val="BodyText"/>
        <w:spacing w:before="9"/>
        <w:ind w:left="0"/>
        <w:jc w:val="left"/>
        <w:rPr>
          <w:sz w:val="21"/>
        </w:rPr>
      </w:pPr>
    </w:p>
    <w:p w:rsidR="0086404F" w:rsidRDefault="0086404F">
      <w:pPr>
        <w:pStyle w:val="BodyText"/>
        <w:ind w:left="0"/>
        <w:jc w:val="left"/>
        <w:rPr>
          <w:rFonts w:ascii="Calibri"/>
          <w:sz w:val="32"/>
        </w:rPr>
      </w:pPr>
    </w:p>
    <w:p w:rsidR="0086404F" w:rsidRDefault="0086404F">
      <w:pPr>
        <w:pStyle w:val="BodyText"/>
        <w:ind w:left="0"/>
        <w:jc w:val="left"/>
        <w:rPr>
          <w:rFonts w:ascii="Calibri"/>
          <w:sz w:val="32"/>
        </w:rPr>
      </w:pPr>
    </w:p>
    <w:p w:rsidR="0086404F" w:rsidRPr="006E7E05" w:rsidRDefault="0086404F" w:rsidP="006E7E05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6E7E05">
        <w:rPr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86404F" w:rsidRPr="006E7E05" w:rsidRDefault="0086404F" w:rsidP="006E7E05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6E7E05">
        <w:rPr>
          <w:b/>
          <w:bCs/>
          <w:color w:val="000000"/>
          <w:sz w:val="28"/>
          <w:szCs w:val="28"/>
          <w:lang w:eastAsia="ru-RU"/>
        </w:rPr>
        <w:t>Министерство образования и науки Пермского края</w:t>
      </w:r>
    </w:p>
    <w:p w:rsidR="0086404F" w:rsidRPr="006E7E05" w:rsidRDefault="0086404F" w:rsidP="006E7E05">
      <w:pPr>
        <w:widowControl/>
        <w:autoSpaceDE/>
        <w:autoSpaceDN/>
        <w:jc w:val="center"/>
        <w:rPr>
          <w:color w:val="333333"/>
          <w:sz w:val="26"/>
          <w:szCs w:val="26"/>
          <w:lang w:eastAsia="ru-RU"/>
        </w:rPr>
      </w:pPr>
      <w:r w:rsidRPr="006E7E05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Управление образования администрации Уинского муниципального </w:t>
      </w:r>
      <w:r w:rsidRPr="006E7E05">
        <w:rPr>
          <w:b/>
          <w:bCs/>
          <w:sz w:val="26"/>
          <w:szCs w:val="26"/>
          <w:lang w:eastAsia="ru-RU"/>
        </w:rPr>
        <w:t>округа</w:t>
      </w:r>
    </w:p>
    <w:p w:rsidR="0086404F" w:rsidRPr="006E7E05" w:rsidRDefault="0086404F" w:rsidP="006E7E0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6E7E05">
        <w:rPr>
          <w:b/>
          <w:bCs/>
          <w:color w:val="000000"/>
          <w:sz w:val="28"/>
          <w:szCs w:val="28"/>
          <w:lang w:eastAsia="ru-RU"/>
        </w:rPr>
        <w:t>МБОУ "Уинская СОШ"</w:t>
      </w:r>
    </w:p>
    <w:p w:rsidR="0086404F" w:rsidRPr="006E7E05" w:rsidRDefault="0086404F" w:rsidP="006E7E05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</w:p>
    <w:tbl>
      <w:tblPr>
        <w:tblW w:w="10080" w:type="dxa"/>
        <w:tblInd w:w="-432" w:type="dxa"/>
        <w:tblLook w:val="00A0"/>
      </w:tblPr>
      <w:tblGrid>
        <w:gridCol w:w="3600"/>
        <w:gridCol w:w="3240"/>
        <w:gridCol w:w="3240"/>
      </w:tblGrid>
      <w:tr w:rsidR="0086404F" w:rsidRPr="006E7E05" w:rsidTr="006E7E05">
        <w:tc>
          <w:tcPr>
            <w:tcW w:w="3600" w:type="dxa"/>
          </w:tcPr>
          <w:p w:rsidR="0086404F" w:rsidRPr="006E7E05" w:rsidRDefault="0086404F" w:rsidP="006E7E05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b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>На педагогическом совете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>_________Белобородова Т.А.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 xml:space="preserve">Протокол 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>№1 от 30.08.2023 г.</w:t>
            </w:r>
          </w:p>
        </w:tc>
        <w:tc>
          <w:tcPr>
            <w:tcW w:w="3240" w:type="dxa"/>
          </w:tcPr>
          <w:p w:rsidR="0086404F" w:rsidRPr="006E7E05" w:rsidRDefault="0086404F" w:rsidP="006E7E05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 xml:space="preserve">________/ </w:t>
            </w:r>
            <w:r>
              <w:rPr>
                <w:color w:val="000000"/>
                <w:sz w:val="24"/>
                <w:szCs w:val="24"/>
                <w:lang w:eastAsia="ru-RU"/>
              </w:rPr>
              <w:t>Попова Г.Б.</w:t>
            </w:r>
            <w:r w:rsidRPr="006E7E05">
              <w:rPr>
                <w:color w:val="000000"/>
                <w:sz w:val="24"/>
                <w:szCs w:val="24"/>
                <w:lang w:eastAsia="ru-RU"/>
              </w:rPr>
              <w:t>/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 xml:space="preserve">Протокол 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>№1 от 31.08.2023</w:t>
            </w:r>
          </w:p>
        </w:tc>
        <w:tc>
          <w:tcPr>
            <w:tcW w:w="3240" w:type="dxa"/>
          </w:tcPr>
          <w:p w:rsidR="0086404F" w:rsidRPr="006E7E05" w:rsidRDefault="0086404F" w:rsidP="006E7E05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b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 xml:space="preserve">Приказом директора </w:t>
            </w:r>
          </w:p>
          <w:p w:rsidR="0086404F" w:rsidRPr="006E7E05" w:rsidRDefault="0086404F" w:rsidP="006E7E05">
            <w:pPr>
              <w:widowControl/>
              <w:autoSpaceDE/>
              <w:autoSpaceDN/>
              <w:ind w:right="-108"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>МБОУ «Уинская СОШ»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>№____ от 31.08.2023</w:t>
            </w:r>
          </w:p>
          <w:p w:rsidR="0086404F" w:rsidRPr="006E7E05" w:rsidRDefault="0086404F" w:rsidP="006E7E0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6E7E05">
              <w:rPr>
                <w:color w:val="000000"/>
                <w:sz w:val="24"/>
                <w:szCs w:val="24"/>
                <w:lang w:eastAsia="ru-RU"/>
              </w:rPr>
              <w:t>________Белобородова Т.А.</w:t>
            </w:r>
          </w:p>
        </w:tc>
      </w:tr>
      <w:tr w:rsidR="0086404F" w:rsidRPr="006E7E05" w:rsidTr="006E7E05">
        <w:tc>
          <w:tcPr>
            <w:tcW w:w="3600" w:type="dxa"/>
          </w:tcPr>
          <w:p w:rsidR="0086404F" w:rsidRPr="006E7E05" w:rsidRDefault="0086404F" w:rsidP="006E7E05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86404F" w:rsidRPr="006E7E05" w:rsidRDefault="0086404F" w:rsidP="006E7E05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</w:tcPr>
          <w:p w:rsidR="0086404F" w:rsidRPr="006E7E05" w:rsidRDefault="0086404F" w:rsidP="006E7E05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6404F" w:rsidRPr="006E7E05" w:rsidRDefault="0086404F" w:rsidP="006E7E05">
      <w:pPr>
        <w:widowControl/>
        <w:autoSpaceDE/>
        <w:autoSpaceDN/>
        <w:spacing w:after="160"/>
        <w:rPr>
          <w:color w:val="000000"/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spacing w:after="160"/>
        <w:rPr>
          <w:color w:val="000000"/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spacing w:after="160"/>
        <w:rPr>
          <w:color w:val="000000"/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spacing w:beforeAutospacing="1"/>
        <w:jc w:val="center"/>
        <w:rPr>
          <w:color w:val="333333"/>
          <w:sz w:val="21"/>
          <w:szCs w:val="21"/>
          <w:lang w:eastAsia="ru-RU"/>
        </w:rPr>
      </w:pPr>
      <w:r w:rsidRPr="006E7E05">
        <w:rPr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86404F" w:rsidRDefault="0086404F" w:rsidP="006E7E05">
      <w:pPr>
        <w:widowControl/>
        <w:autoSpaceDE/>
        <w:autoSpaceDN/>
        <w:spacing w:beforeAutospacing="1"/>
        <w:jc w:val="center"/>
        <w:rPr>
          <w:b/>
          <w:bCs/>
          <w:color w:val="000000"/>
          <w:sz w:val="36"/>
          <w:szCs w:val="36"/>
          <w:lang w:eastAsia="ru-RU"/>
        </w:rPr>
      </w:pPr>
      <w:r w:rsidRPr="006E7E05">
        <w:rPr>
          <w:b/>
          <w:bCs/>
          <w:color w:val="000000"/>
          <w:sz w:val="36"/>
          <w:szCs w:val="36"/>
          <w:lang w:eastAsia="ru-RU"/>
        </w:rPr>
        <w:t>учебный курс «</w:t>
      </w:r>
      <w:r>
        <w:rPr>
          <w:b/>
          <w:bCs/>
          <w:color w:val="000000"/>
          <w:sz w:val="36"/>
          <w:szCs w:val="36"/>
          <w:lang w:eastAsia="ru-RU"/>
        </w:rPr>
        <w:t>Естественно-научная грамотность</w:t>
      </w:r>
      <w:r w:rsidRPr="006E7E05">
        <w:rPr>
          <w:b/>
          <w:bCs/>
          <w:color w:val="000000"/>
          <w:sz w:val="36"/>
          <w:szCs w:val="36"/>
          <w:lang w:eastAsia="ru-RU"/>
        </w:rPr>
        <w:t>»</w:t>
      </w:r>
    </w:p>
    <w:p w:rsidR="0086404F" w:rsidRPr="006E7E05" w:rsidRDefault="0086404F" w:rsidP="006E7E05">
      <w:pPr>
        <w:widowControl/>
        <w:autoSpaceDE/>
        <w:autoSpaceDN/>
        <w:spacing w:beforeAutospacing="1"/>
        <w:jc w:val="center"/>
        <w:rPr>
          <w:b/>
          <w:bCs/>
          <w:color w:val="333333"/>
          <w:sz w:val="21"/>
          <w:szCs w:val="21"/>
          <w:lang w:eastAsia="ru-RU"/>
        </w:rPr>
      </w:pPr>
      <w:r w:rsidRPr="006E7E05">
        <w:rPr>
          <w:b/>
          <w:bCs/>
          <w:color w:val="000000"/>
          <w:sz w:val="32"/>
          <w:szCs w:val="32"/>
          <w:lang w:eastAsia="ru-RU"/>
        </w:rPr>
        <w:t xml:space="preserve">для учащихся </w:t>
      </w:r>
      <w:r>
        <w:rPr>
          <w:b/>
          <w:bCs/>
          <w:color w:val="000000"/>
          <w:sz w:val="32"/>
          <w:szCs w:val="32"/>
          <w:lang w:eastAsia="ru-RU"/>
        </w:rPr>
        <w:t xml:space="preserve">7 </w:t>
      </w:r>
      <w:r w:rsidRPr="006E7E05">
        <w:rPr>
          <w:b/>
          <w:bCs/>
          <w:color w:val="000000"/>
          <w:sz w:val="32"/>
          <w:szCs w:val="32"/>
          <w:lang w:eastAsia="ru-RU"/>
        </w:rPr>
        <w:t>классов</w:t>
      </w:r>
    </w:p>
    <w:p w:rsidR="0086404F" w:rsidRPr="006E7E05" w:rsidRDefault="0086404F" w:rsidP="006E7E05">
      <w:pPr>
        <w:widowControl/>
        <w:autoSpaceDE/>
        <w:autoSpaceDN/>
        <w:spacing w:after="160"/>
        <w:rPr>
          <w:color w:val="000000"/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spacing w:after="160"/>
        <w:rPr>
          <w:color w:val="000000"/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Pr="006E7E05" w:rsidRDefault="0086404F" w:rsidP="006E7E05">
      <w:pPr>
        <w:widowControl/>
        <w:autoSpaceDE/>
        <w:autoSpaceDN/>
        <w:rPr>
          <w:sz w:val="24"/>
          <w:szCs w:val="24"/>
          <w:lang w:eastAsia="ru-RU"/>
        </w:rPr>
      </w:pPr>
    </w:p>
    <w:p w:rsidR="0086404F" w:rsidRDefault="0086404F" w:rsidP="006E7E05">
      <w:pPr>
        <w:widowControl/>
        <w:autoSpaceDE/>
        <w:autoSpaceDN/>
        <w:jc w:val="center"/>
        <w:rPr>
          <w:rFonts w:ascii="Calibri"/>
          <w:sz w:val="36"/>
        </w:rPr>
      </w:pPr>
      <w:r w:rsidRPr="006E7E05">
        <w:rPr>
          <w:b/>
          <w:bCs/>
          <w:sz w:val="28"/>
          <w:szCs w:val="28"/>
          <w:shd w:val="clear" w:color="auto" w:fill="FFFFFF"/>
          <w:lang w:eastAsia="ru-RU"/>
        </w:rPr>
        <w:t>село Уинское 2023</w:t>
      </w:r>
    </w:p>
    <w:p w:rsidR="0086404F" w:rsidRDefault="0086404F">
      <w:pPr>
        <w:spacing w:line="415" w:lineRule="auto"/>
        <w:jc w:val="center"/>
        <w:rPr>
          <w:rFonts w:ascii="Calibri" w:hAnsi="Calibri"/>
        </w:rPr>
        <w:sectPr w:rsidR="0086404F">
          <w:type w:val="continuous"/>
          <w:pgSz w:w="11910" w:h="16840"/>
          <w:pgMar w:top="400" w:right="740" w:bottom="280" w:left="1020" w:header="720" w:footer="720" w:gutter="0"/>
          <w:cols w:space="720"/>
        </w:sectPr>
      </w:pPr>
    </w:p>
    <w:p w:rsidR="0086404F" w:rsidRDefault="0086404F">
      <w:pPr>
        <w:pStyle w:val="Heading1"/>
        <w:spacing w:before="74"/>
        <w:ind w:left="689" w:right="687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6404F" w:rsidRDefault="0086404F">
      <w:pPr>
        <w:pStyle w:val="BodyText"/>
        <w:spacing w:before="6"/>
        <w:ind w:left="0"/>
        <w:jc w:val="left"/>
        <w:rPr>
          <w:b/>
          <w:sz w:val="36"/>
        </w:rPr>
      </w:pPr>
    </w:p>
    <w:p w:rsidR="0086404F" w:rsidRDefault="0086404F">
      <w:pPr>
        <w:pStyle w:val="BodyText"/>
        <w:spacing w:line="276" w:lineRule="auto"/>
        <w:ind w:right="107" w:firstLine="566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назначение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программы основного общего образования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rPr>
          <w:spacing w:val="-14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позволяет</w:t>
      </w:r>
      <w:r>
        <w:rPr>
          <w:spacing w:val="-16"/>
        </w:rPr>
        <w:t xml:space="preserve"> </w:t>
      </w:r>
      <w:r>
        <w:t>обеспечить</w:t>
      </w:r>
      <w:r>
        <w:rPr>
          <w:spacing w:val="-17"/>
        </w:rPr>
        <w:t xml:space="preserve"> </w:t>
      </w:r>
      <w:r>
        <w:t>единство</w:t>
      </w:r>
      <w:r>
        <w:rPr>
          <w:spacing w:val="-13"/>
        </w:rPr>
        <w:t xml:space="preserve"> </w:t>
      </w:r>
      <w:r>
        <w:t>обязательных</w:t>
      </w:r>
      <w:r>
        <w:rPr>
          <w:spacing w:val="-13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во всем пространстве школьного образования: не только на уроке, но и за его</w:t>
      </w:r>
      <w:r>
        <w:rPr>
          <w:spacing w:val="1"/>
        </w:rPr>
        <w:t xml:space="preserve"> </w:t>
      </w:r>
      <w:r>
        <w:t>пределами.</w:t>
      </w:r>
    </w:p>
    <w:p w:rsidR="0086404F" w:rsidRDefault="0086404F">
      <w:pPr>
        <w:pStyle w:val="BodyText"/>
        <w:spacing w:before="1" w:line="276" w:lineRule="auto"/>
        <w:ind w:right="105" w:firstLine="566"/>
      </w:pPr>
      <w:r>
        <w:t>Актуальность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особенностью проектно-исследовательской деятельности. Эта деятельность лежит</w:t>
      </w:r>
      <w:r>
        <w:rPr>
          <w:spacing w:val="-67"/>
        </w:rPr>
        <w:t xml:space="preserve"> </w:t>
      </w:r>
      <w:r>
        <w:t>в основе познавательного интереса ребенка, является залогом умения планировать</w:t>
      </w:r>
      <w:r>
        <w:rPr>
          <w:spacing w:val="-67"/>
        </w:rPr>
        <w:t xml:space="preserve"> </w:t>
      </w:r>
      <w:r>
        <w:rPr>
          <w:spacing w:val="-1"/>
        </w:rPr>
        <w:t>любые</w:t>
      </w:r>
      <w:r>
        <w:rPr>
          <w:spacing w:val="-18"/>
        </w:rPr>
        <w:t xml:space="preserve"> </w:t>
      </w:r>
      <w:r>
        <w:rPr>
          <w:spacing w:val="-1"/>
        </w:rPr>
        <w:t>действия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условием</w:t>
      </w:r>
      <w:r>
        <w:rPr>
          <w:spacing w:val="-18"/>
        </w:rPr>
        <w:t xml:space="preserve"> </w:t>
      </w:r>
      <w:r>
        <w:t>успешной</w:t>
      </w:r>
      <w:r>
        <w:rPr>
          <w:spacing w:val="-17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идей.</w:t>
      </w:r>
      <w:r>
        <w:rPr>
          <w:spacing w:val="-18"/>
        </w:rPr>
        <w:t xml:space="preserve"> </w:t>
      </w:r>
      <w:r>
        <w:t>Любые</w:t>
      </w:r>
      <w:r>
        <w:rPr>
          <w:spacing w:val="-18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творчестве, бизнесе, общественной жизни. Поэтому важным элементом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86404F" w:rsidRDefault="0086404F">
      <w:pPr>
        <w:pStyle w:val="BodyText"/>
        <w:spacing w:line="276" w:lineRule="auto"/>
        <w:ind w:right="107" w:firstLine="707"/>
      </w:pP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лабораторным</w:t>
      </w:r>
      <w:r>
        <w:rPr>
          <w:spacing w:val="1"/>
        </w:rPr>
        <w:t xml:space="preserve"> </w:t>
      </w:r>
      <w:r>
        <w:t>оборудованием, овладение приемами исследовательской деятельности. Методы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нестандартного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самовыражения и</w:t>
      </w:r>
      <w:r>
        <w:rPr>
          <w:spacing w:val="-1"/>
        </w:rPr>
        <w:t xml:space="preserve"> </w:t>
      </w:r>
      <w:r>
        <w:t>индивидуальности</w:t>
      </w:r>
      <w:r>
        <w:rPr>
          <w:spacing w:val="-1"/>
        </w:rPr>
        <w:t xml:space="preserve"> </w:t>
      </w:r>
      <w:r>
        <w:t>суждений.</w:t>
      </w:r>
    </w:p>
    <w:p w:rsidR="0086404F" w:rsidRDefault="0086404F">
      <w:pPr>
        <w:pStyle w:val="BodyText"/>
        <w:spacing w:line="276" w:lineRule="auto"/>
        <w:ind w:left="113" w:right="105" w:firstLine="707"/>
      </w:pPr>
      <w:r>
        <w:t>Для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потребности в индивидуальной, интеллектуальной и познавательной деятельности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развитию</w:t>
      </w:r>
      <w:r>
        <w:rPr>
          <w:spacing w:val="-14"/>
        </w:rPr>
        <w:t xml:space="preserve"> </w:t>
      </w:r>
      <w:r>
        <w:rPr>
          <w:spacing w:val="-1"/>
        </w:rPr>
        <w:t>научно-исследовательских</w:t>
      </w:r>
      <w:r>
        <w:rPr>
          <w:spacing w:val="-12"/>
        </w:rPr>
        <w:t xml:space="preserve"> </w:t>
      </w:r>
      <w:r>
        <w:t>навыков.</w:t>
      </w:r>
      <w:r>
        <w:rPr>
          <w:spacing w:val="-14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станет</w:t>
      </w:r>
      <w:r>
        <w:rPr>
          <w:spacing w:val="-14"/>
        </w:rPr>
        <w:t xml:space="preserve"> </w:t>
      </w:r>
      <w:r>
        <w:t>востребованной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стойкий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7"/>
        </w:rPr>
        <w:t xml:space="preserve"> </w:t>
      </w:r>
      <w:r>
        <w:t>мотивацию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естественно-научного</w:t>
      </w:r>
      <w:r>
        <w:rPr>
          <w:spacing w:val="-6"/>
        </w:rPr>
        <w:t xml:space="preserve"> </w:t>
      </w:r>
      <w:r>
        <w:t>цикла,</w:t>
      </w:r>
      <w:r>
        <w:rPr>
          <w:spacing w:val="-67"/>
        </w:rPr>
        <w:t xml:space="preserve"> </w:t>
      </w:r>
      <w:r>
        <w:t>естественным</w:t>
      </w:r>
      <w:r>
        <w:rPr>
          <w:spacing w:val="-2"/>
        </w:rPr>
        <w:t xml:space="preserve"> </w:t>
      </w:r>
      <w:r>
        <w:t>наукам</w:t>
      </w:r>
      <w:r>
        <w:rPr>
          <w:spacing w:val="-1"/>
        </w:rPr>
        <w:t xml:space="preserve"> </w:t>
      </w:r>
      <w:r>
        <w:t>и технологиям.</w:t>
      </w:r>
    </w:p>
    <w:p w:rsidR="0086404F" w:rsidRDefault="0086404F">
      <w:pPr>
        <w:pStyle w:val="BodyText"/>
        <w:spacing w:line="276" w:lineRule="auto"/>
        <w:ind w:left="114" w:right="106" w:firstLine="566"/>
      </w:pPr>
      <w:r>
        <w:t>В</w:t>
      </w:r>
      <w:r>
        <w:rPr>
          <w:spacing w:val="-10"/>
        </w:rPr>
        <w:t xml:space="preserve"> </w:t>
      </w:r>
      <w:r>
        <w:t>подростковом</w:t>
      </w:r>
      <w:r>
        <w:rPr>
          <w:spacing w:val="-12"/>
        </w:rPr>
        <w:t xml:space="preserve"> </w:t>
      </w:r>
      <w:r>
        <w:t>возрасте</w:t>
      </w:r>
      <w:r>
        <w:rPr>
          <w:spacing w:val="-12"/>
        </w:rPr>
        <w:t xml:space="preserve"> </w:t>
      </w:r>
      <w:r>
        <w:t>учащиеся</w:t>
      </w:r>
      <w:r>
        <w:rPr>
          <w:spacing w:val="-11"/>
        </w:rPr>
        <w:t xml:space="preserve"> </w:t>
      </w:r>
      <w:r>
        <w:t>проявляют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заинтересованность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той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 составляющей личности, помогает учащемуся в определении</w:t>
      </w:r>
      <w:r>
        <w:rPr>
          <w:spacing w:val="1"/>
        </w:rPr>
        <w:t xml:space="preserve"> </w:t>
      </w:r>
      <w:r>
        <w:rPr>
          <w:spacing w:val="-1"/>
        </w:rPr>
        <w:t>будущего</w:t>
      </w:r>
      <w:r>
        <w:rPr>
          <w:spacing w:val="-14"/>
        </w:rPr>
        <w:t xml:space="preserve"> </w:t>
      </w:r>
      <w:r>
        <w:rPr>
          <w:spacing w:val="-1"/>
        </w:rPr>
        <w:t>жизненного</w:t>
      </w:r>
      <w:r>
        <w:rPr>
          <w:spacing w:val="-13"/>
        </w:rPr>
        <w:t xml:space="preserve"> </w:t>
      </w:r>
      <w:r>
        <w:t>пути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профессиональном</w:t>
      </w:r>
      <w:r>
        <w:rPr>
          <w:spacing w:val="-14"/>
        </w:rPr>
        <w:t xml:space="preserve"> </w:t>
      </w:r>
      <w:r>
        <w:t>выборе</w:t>
      </w:r>
      <w:r>
        <w:rPr>
          <w:spacing w:val="-14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окончания</w:t>
      </w:r>
      <w:r>
        <w:rPr>
          <w:spacing w:val="-13"/>
        </w:rPr>
        <w:t xml:space="preserve"> </w:t>
      </w:r>
      <w:r>
        <w:t>школы.</w:t>
      </w:r>
      <w:r>
        <w:rPr>
          <w:spacing w:val="-67"/>
        </w:rPr>
        <w:t xml:space="preserve"> </w:t>
      </w:r>
      <w:r>
        <w:t>Подобного рода заинтересованность стимулирует постоянное желание школьника</w:t>
      </w:r>
      <w:r>
        <w:rPr>
          <w:spacing w:val="-67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познанию</w:t>
      </w:r>
      <w:r>
        <w:rPr>
          <w:spacing w:val="32"/>
        </w:rPr>
        <w:t xml:space="preserve"> </w:t>
      </w:r>
      <w:r>
        <w:t>нового,</w:t>
      </w:r>
      <w:r>
        <w:rPr>
          <w:spacing w:val="32"/>
        </w:rPr>
        <w:t xml:space="preserve"> </w:t>
      </w:r>
      <w:r>
        <w:t>расширению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углублению</w:t>
      </w:r>
      <w:r>
        <w:rPr>
          <w:spacing w:val="32"/>
        </w:rPr>
        <w:t xml:space="preserve"> </w:t>
      </w:r>
      <w:r>
        <w:t>соответствующих</w:t>
      </w:r>
      <w:r>
        <w:rPr>
          <w:spacing w:val="34"/>
        </w:rPr>
        <w:t xml:space="preserve"> </w:t>
      </w:r>
      <w:r>
        <w:t>знаний,</w:t>
      </w:r>
      <w:r>
        <w:rPr>
          <w:spacing w:val="30"/>
        </w:rPr>
        <w:t xml:space="preserve"> </w:t>
      </w:r>
      <w:r>
        <w:t>и</w:t>
      </w:r>
    </w:p>
    <w:p w:rsidR="0086404F" w:rsidRDefault="0086404F">
      <w:pPr>
        <w:spacing w:line="276" w:lineRule="auto"/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>
      <w:pPr>
        <w:pStyle w:val="BodyText"/>
        <w:spacing w:before="74" w:line="278" w:lineRule="auto"/>
        <w:ind w:right="107"/>
      </w:pPr>
      <w:r>
        <w:t>получению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профориентацию.</w:t>
      </w:r>
    </w:p>
    <w:p w:rsidR="0086404F" w:rsidRDefault="0086404F">
      <w:pPr>
        <w:pStyle w:val="BodyText"/>
        <w:spacing w:line="276" w:lineRule="auto"/>
        <w:ind w:right="106" w:firstLine="566"/>
      </w:pPr>
      <w:r>
        <w:t>Программа нацелена на помощь ребенку в освоении основ организации и</w:t>
      </w:r>
      <w:r>
        <w:rPr>
          <w:spacing w:val="1"/>
        </w:rPr>
        <w:t xml:space="preserve"> </w:t>
      </w:r>
      <w:r>
        <w:t>осуществления собственной проектно-исследовательской деятельности, а также 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исследованием или проектом.</w:t>
      </w:r>
      <w:r>
        <w:rPr>
          <w:spacing w:val="1"/>
        </w:rPr>
        <w:t xml:space="preserve"> </w:t>
      </w:r>
      <w:r>
        <w:t>Программа поможет школьнику в более глубоком</w:t>
      </w:r>
      <w:r>
        <w:rPr>
          <w:spacing w:val="1"/>
        </w:rPr>
        <w:t xml:space="preserve"> </w:t>
      </w:r>
      <w:r>
        <w:t>изучении интересующей его области естественных наук, а также в приобретении</w:t>
      </w:r>
      <w:r>
        <w:rPr>
          <w:spacing w:val="1"/>
        </w:rPr>
        <w:t xml:space="preserve"> </w:t>
      </w:r>
      <w:r>
        <w:t>важных социальных навыков, необходимых для продуктивной социализации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позиции: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1"/>
        </w:tabs>
        <w:spacing w:line="273" w:lineRule="auto"/>
        <w:ind w:right="108" w:firstLine="357"/>
        <w:rPr>
          <w:sz w:val="28"/>
        </w:rPr>
      </w:pP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ними,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желаемому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результату;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1"/>
        </w:tabs>
        <w:spacing w:before="9" w:line="271" w:lineRule="auto"/>
        <w:ind w:right="107" w:firstLine="357"/>
        <w:rPr>
          <w:sz w:val="28"/>
        </w:rPr>
      </w:pP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облечения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удобную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1"/>
        </w:tabs>
        <w:spacing w:before="9" w:line="273" w:lineRule="auto"/>
        <w:ind w:right="107" w:firstLine="358"/>
        <w:rPr>
          <w:sz w:val="28"/>
        </w:rPr>
      </w:pPr>
      <w:r>
        <w:rPr>
          <w:spacing w:val="-1"/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уважительного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чужим</w:t>
      </w:r>
      <w:r>
        <w:rPr>
          <w:spacing w:val="-17"/>
          <w:sz w:val="28"/>
        </w:rPr>
        <w:t xml:space="preserve"> </w:t>
      </w:r>
      <w:r>
        <w:rPr>
          <w:sz w:val="28"/>
        </w:rPr>
        <w:t>взглядам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идеям,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1"/>
        </w:tabs>
        <w:spacing w:before="6" w:line="273" w:lineRule="auto"/>
        <w:ind w:right="108" w:firstLine="357"/>
        <w:rPr>
          <w:sz w:val="28"/>
        </w:rPr>
      </w:pP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 и взрослых, убеждения других в своей правоте, продвижения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идей;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1"/>
        </w:tabs>
        <w:spacing w:before="7" w:line="276" w:lineRule="auto"/>
        <w:ind w:left="113" w:right="106" w:firstLine="357"/>
        <w:rPr>
          <w:sz w:val="28"/>
        </w:rPr>
      </w:pP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школьника.</w:t>
      </w:r>
    </w:p>
    <w:p w:rsidR="0086404F" w:rsidRDefault="0086404F">
      <w:pPr>
        <w:pStyle w:val="BodyText"/>
        <w:spacing w:line="276" w:lineRule="auto"/>
        <w:ind w:left="113" w:right="107" w:firstLine="566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адекватной самооценки.</w:t>
      </w:r>
    </w:p>
    <w:p w:rsidR="0086404F" w:rsidRDefault="0086404F">
      <w:pPr>
        <w:pStyle w:val="Heading1"/>
        <w:spacing w:line="321" w:lineRule="exact"/>
        <w:ind w:left="679"/>
        <w:jc w:val="both"/>
      </w:pPr>
      <w:r>
        <w:t>Варианты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занятий.</w:t>
      </w:r>
    </w:p>
    <w:p w:rsidR="0086404F" w:rsidRDefault="0086404F">
      <w:pPr>
        <w:pStyle w:val="BodyText"/>
        <w:spacing w:before="46" w:line="276" w:lineRule="auto"/>
        <w:ind w:right="106" w:firstLine="566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7 </w:t>
      </w:r>
      <w:r>
        <w:t>классов.</w:t>
      </w:r>
      <w:r>
        <w:rPr>
          <w:spacing w:val="1"/>
        </w:rPr>
        <w:t xml:space="preserve"> </w:t>
      </w:r>
      <w:r>
        <w:t>Педагогу важнее акцентировать свое внимание не столько на качестве результата</w:t>
      </w:r>
      <w:r>
        <w:rPr>
          <w:spacing w:val="1"/>
        </w:rPr>
        <w:t xml:space="preserve"> </w:t>
      </w:r>
      <w:r>
        <w:t>проекта или исследования, сколько на том, чтобы учащийся получал знания в том</w:t>
      </w:r>
      <w:r>
        <w:rPr>
          <w:spacing w:val="1"/>
        </w:rPr>
        <w:t xml:space="preserve"> </w:t>
      </w:r>
      <w:r>
        <w:t>числе и через выполнение практического задания, делал выводы и умозаключения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учился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-10"/>
        </w:rPr>
        <w:t xml:space="preserve"> </w:t>
      </w:r>
      <w:r>
        <w:t>материалом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исследованиями</w:t>
      </w:r>
      <w:r>
        <w:rPr>
          <w:spacing w:val="-10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школьников.</w:t>
      </w:r>
      <w:r>
        <w:rPr>
          <w:spacing w:val="-9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67"/>
        </w:rPr>
        <w:t xml:space="preserve"> </w:t>
      </w:r>
      <w:r>
        <w:t>школьник освоит основы проектно-исследовательской деятельности и приобретет</w:t>
      </w:r>
      <w:r>
        <w:rPr>
          <w:spacing w:val="1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материалу.</w:t>
      </w:r>
    </w:p>
    <w:p w:rsidR="0086404F" w:rsidRDefault="0086404F">
      <w:pPr>
        <w:pStyle w:val="BodyText"/>
        <w:spacing w:line="276" w:lineRule="auto"/>
        <w:ind w:left="113" w:right="106" w:firstLine="705"/>
      </w:pPr>
      <w:r>
        <w:rPr>
          <w:b/>
        </w:rPr>
        <w:t>Взаимосвязь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программой</w:t>
      </w:r>
      <w:r>
        <w:rPr>
          <w:b/>
          <w:spacing w:val="1"/>
        </w:rPr>
        <w:t xml:space="preserve"> </w:t>
      </w:r>
      <w:r>
        <w:rPr>
          <w:b/>
        </w:rPr>
        <w:t>воспитания.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1"/>
        </w:rPr>
        <w:t>воспитания,</w:t>
      </w:r>
      <w:r>
        <w:rPr>
          <w:spacing w:val="-14"/>
        </w:rPr>
        <w:t xml:space="preserve"> </w:t>
      </w:r>
      <w:r>
        <w:rPr>
          <w:spacing w:val="-1"/>
        </w:rPr>
        <w:t>учитывает</w:t>
      </w:r>
      <w:r>
        <w:rPr>
          <w:spacing w:val="-14"/>
        </w:rPr>
        <w:t xml:space="preserve"> </w:t>
      </w:r>
      <w:r>
        <w:rPr>
          <w:spacing w:val="-1"/>
        </w:rPr>
        <w:t>психолого-педагогические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возрастных</w:t>
      </w:r>
      <w:r>
        <w:rPr>
          <w:spacing w:val="-67"/>
        </w:rPr>
        <w:t xml:space="preserve"> </w:t>
      </w:r>
      <w:r>
        <w:t>категорий. Это позволяет на практике соединить обучающую и воспитательную</w:t>
      </w:r>
      <w:r>
        <w:rPr>
          <w:spacing w:val="1"/>
        </w:rPr>
        <w:t xml:space="preserve"> </w:t>
      </w:r>
      <w:r>
        <w:t>деятельность педагога, ориентировать ее не только на интеллектуальное, но и 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проявляется: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before="1" w:line="273" w:lineRule="auto"/>
        <w:ind w:left="113" w:right="108" w:firstLine="357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-14"/>
          <w:sz w:val="28"/>
        </w:rPr>
        <w:t xml:space="preserve"> </w:t>
      </w:r>
      <w:r>
        <w:rPr>
          <w:sz w:val="28"/>
        </w:rPr>
        <w:t>свое</w:t>
      </w:r>
      <w:r>
        <w:rPr>
          <w:spacing w:val="-15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before="5" w:line="273" w:lineRule="auto"/>
        <w:ind w:left="113" w:right="108" w:firstLine="35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before="5" w:line="276" w:lineRule="auto"/>
        <w:ind w:left="113" w:right="107" w:firstLine="35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деятельность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13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-68"/>
          <w:sz w:val="28"/>
        </w:rPr>
        <w:t xml:space="preserve"> </w:t>
      </w:r>
      <w:r>
        <w:rPr>
          <w:sz w:val="28"/>
        </w:rPr>
        <w:t>ключевое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86404F" w:rsidRDefault="0086404F">
      <w:pPr>
        <w:pStyle w:val="BodyText"/>
        <w:spacing w:before="74" w:line="276" w:lineRule="auto"/>
        <w:ind w:left="111" w:right="105" w:firstLine="567"/>
      </w:pPr>
      <w:r>
        <w:rPr>
          <w:b/>
        </w:rPr>
        <w:t>Особенности работы учителя по программе</w:t>
      </w:r>
      <w:r>
        <w:t>. Задача учителя состоит в 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раскрывая потенциал каждого через вовлечение в многообразную деятельность,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формах.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результатом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первую</w:t>
      </w:r>
      <w:r>
        <w:rPr>
          <w:spacing w:val="-67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достичь,</w:t>
      </w:r>
      <w:r>
        <w:rPr>
          <w:spacing w:val="1"/>
        </w:rPr>
        <w:t xml:space="preserve"> </w:t>
      </w:r>
      <w:r>
        <w:t>увлекая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обоим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-3"/>
        </w:rPr>
        <w:t xml:space="preserve"> </w:t>
      </w:r>
      <w:r>
        <w:t>атмосферу,</w:t>
      </w:r>
      <w:r>
        <w:rPr>
          <w:spacing w:val="-2"/>
        </w:rPr>
        <w:t xml:space="preserve"> </w:t>
      </w:r>
      <w:r>
        <w:t>насыщая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ценностным</w:t>
      </w:r>
      <w:r>
        <w:rPr>
          <w:spacing w:val="-2"/>
        </w:rPr>
        <w:t xml:space="preserve"> </w:t>
      </w:r>
      <w:r>
        <w:t>содержанием.</w:t>
      </w:r>
    </w:p>
    <w:p w:rsidR="0086404F" w:rsidRDefault="0086404F">
      <w:pPr>
        <w:pStyle w:val="BodyText"/>
        <w:spacing w:before="2"/>
        <w:ind w:left="678"/>
      </w:pPr>
      <w:r>
        <w:t>Примерная</w:t>
      </w:r>
      <w:r>
        <w:rPr>
          <w:spacing w:val="-3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программе:</w:t>
      </w:r>
    </w:p>
    <w:p w:rsidR="0086404F" w:rsidRDefault="0086404F">
      <w:pPr>
        <w:pStyle w:val="ListParagraph"/>
        <w:numPr>
          <w:ilvl w:val="2"/>
          <w:numId w:val="9"/>
        </w:numPr>
        <w:tabs>
          <w:tab w:val="left" w:pos="821"/>
        </w:tabs>
        <w:spacing w:before="48"/>
        <w:ind w:hanging="352"/>
        <w:rPr>
          <w:sz w:val="28"/>
        </w:rPr>
      </w:pP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теме.</w:t>
      </w:r>
    </w:p>
    <w:p w:rsidR="0086404F" w:rsidRDefault="0086404F">
      <w:pPr>
        <w:pStyle w:val="ListParagraph"/>
        <w:numPr>
          <w:ilvl w:val="2"/>
          <w:numId w:val="9"/>
        </w:numPr>
        <w:tabs>
          <w:tab w:val="left" w:pos="821"/>
        </w:tabs>
        <w:spacing w:before="47" w:line="278" w:lineRule="auto"/>
        <w:ind w:left="112" w:right="108" w:firstLine="357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занятию,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занятия.</w:t>
      </w:r>
    </w:p>
    <w:p w:rsidR="0086404F" w:rsidRDefault="0086404F">
      <w:pPr>
        <w:pStyle w:val="ListParagraph"/>
        <w:numPr>
          <w:ilvl w:val="2"/>
          <w:numId w:val="9"/>
        </w:numPr>
        <w:tabs>
          <w:tab w:val="left" w:pos="821"/>
        </w:tabs>
        <w:spacing w:line="276" w:lineRule="auto"/>
        <w:ind w:left="111" w:right="109" w:firstLine="357"/>
        <w:rPr>
          <w:sz w:val="28"/>
        </w:rPr>
      </w:pPr>
      <w:r>
        <w:rPr>
          <w:sz w:val="28"/>
        </w:rPr>
        <w:t>Проведение практического занятия – основная задача освоение методологии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эксперимента.</w:t>
      </w:r>
    </w:p>
    <w:p w:rsidR="0086404F" w:rsidRDefault="0086404F">
      <w:pPr>
        <w:pStyle w:val="ListParagraph"/>
        <w:numPr>
          <w:ilvl w:val="2"/>
          <w:numId w:val="9"/>
        </w:numPr>
        <w:tabs>
          <w:tab w:val="left" w:pos="820"/>
        </w:tabs>
        <w:spacing w:line="276" w:lineRule="auto"/>
        <w:ind w:left="111" w:right="108" w:firstLine="35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экспериментом, развить его в исследовательский проект. Для этого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эксперимента.</w:t>
      </w:r>
    </w:p>
    <w:p w:rsidR="0086404F" w:rsidRDefault="0086404F">
      <w:pPr>
        <w:pStyle w:val="ListParagraph"/>
        <w:numPr>
          <w:ilvl w:val="2"/>
          <w:numId w:val="9"/>
        </w:numPr>
        <w:tabs>
          <w:tab w:val="left" w:pos="820"/>
        </w:tabs>
        <w:ind w:left="819"/>
        <w:rPr>
          <w:sz w:val="28"/>
        </w:rPr>
      </w:pPr>
      <w:r>
        <w:rPr>
          <w:sz w:val="28"/>
        </w:rPr>
        <w:t>Помочь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ученику</w:t>
      </w:r>
      <w:r>
        <w:rPr>
          <w:spacing w:val="-5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эксперимента.</w:t>
      </w:r>
    </w:p>
    <w:p w:rsidR="0086404F" w:rsidRDefault="0086404F">
      <w:pPr>
        <w:pStyle w:val="BodyText"/>
        <w:spacing w:before="43" w:line="276" w:lineRule="auto"/>
        <w:ind w:right="107" w:firstLine="566"/>
      </w:pPr>
      <w:r>
        <w:t>Оценить результаты проектно-исследовательской деятельности школьников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конференции.</w:t>
      </w:r>
    </w:p>
    <w:p w:rsidR="0086404F" w:rsidRDefault="0086404F">
      <w:pPr>
        <w:spacing w:line="276" w:lineRule="auto"/>
      </w:pPr>
    </w:p>
    <w:p w:rsidR="0086404F" w:rsidRPr="00EC5187" w:rsidRDefault="0086404F">
      <w:pPr>
        <w:spacing w:line="276" w:lineRule="auto"/>
        <w:rPr>
          <w:sz w:val="28"/>
          <w:szCs w:val="28"/>
        </w:rPr>
        <w:sectPr w:rsidR="0086404F" w:rsidRPr="00EC5187">
          <w:pgSz w:w="11910" w:h="16840"/>
          <w:pgMar w:top="1040" w:right="740" w:bottom="280" w:left="1020" w:header="720" w:footer="720" w:gutter="0"/>
          <w:cols w:space="720"/>
        </w:sectPr>
      </w:pPr>
      <w:r w:rsidRPr="00EC5187">
        <w:rPr>
          <w:sz w:val="28"/>
          <w:szCs w:val="28"/>
        </w:rPr>
        <w:t>Программа рассчитана на 34 часа, 1 час в неделю.</w:t>
      </w:r>
    </w:p>
    <w:p w:rsidR="0086404F" w:rsidRDefault="0086404F">
      <w:pPr>
        <w:pStyle w:val="Heading1"/>
        <w:spacing w:before="74"/>
        <w:ind w:left="691" w:right="123"/>
        <w:jc w:val="center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86404F" w:rsidRDefault="0086404F">
      <w:pPr>
        <w:pStyle w:val="BodyText"/>
        <w:spacing w:before="6"/>
        <w:ind w:left="0"/>
        <w:jc w:val="left"/>
        <w:rPr>
          <w:b/>
          <w:sz w:val="36"/>
        </w:rPr>
      </w:pPr>
    </w:p>
    <w:p w:rsidR="0086404F" w:rsidRDefault="0086404F">
      <w:pPr>
        <w:pStyle w:val="BodyText"/>
        <w:spacing w:before="10"/>
        <w:ind w:left="0"/>
        <w:jc w:val="left"/>
        <w:rPr>
          <w:sz w:val="27"/>
        </w:rPr>
      </w:pPr>
    </w:p>
    <w:p w:rsidR="0086404F" w:rsidRDefault="0086404F">
      <w:pPr>
        <w:pStyle w:val="Heading2"/>
        <w:numPr>
          <w:ilvl w:val="0"/>
          <w:numId w:val="7"/>
        </w:numPr>
        <w:tabs>
          <w:tab w:val="left" w:pos="1040"/>
        </w:tabs>
        <w:ind w:hanging="361"/>
      </w:pP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растениеводство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часа)</w:t>
      </w:r>
    </w:p>
    <w:p w:rsidR="0086404F" w:rsidRDefault="0086404F">
      <w:pPr>
        <w:pStyle w:val="BodyText"/>
        <w:spacing w:before="50" w:line="276" w:lineRule="auto"/>
        <w:ind w:right="107" w:firstLine="707"/>
      </w:pPr>
      <w:r>
        <w:t>Что-такое</w:t>
      </w:r>
      <w:r>
        <w:rPr>
          <w:spacing w:val="1"/>
        </w:rPr>
        <w:t xml:space="preserve"> </w:t>
      </w:r>
      <w:r>
        <w:t>растениеводство: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История развития агрохимических знаний (работы М.В. Ломоносова, Ю. Либиха,</w:t>
      </w:r>
      <w:r>
        <w:rPr>
          <w:spacing w:val="1"/>
        </w:rPr>
        <w:t xml:space="preserve"> </w:t>
      </w:r>
      <w:r>
        <w:t>Буссенго, В.В. Докучаева, К.А. Тимирязева, П.А. Костычева, Д.Н. Прянишникова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«Бочка</w:t>
      </w:r>
      <w:r>
        <w:rPr>
          <w:spacing w:val="-1"/>
        </w:rPr>
        <w:t xml:space="preserve"> </w:t>
      </w:r>
      <w:r>
        <w:t>Либиха».</w:t>
      </w:r>
    </w:p>
    <w:p w:rsidR="0086404F" w:rsidRDefault="0086404F">
      <w:pPr>
        <w:pStyle w:val="Heading2"/>
        <w:numPr>
          <w:ilvl w:val="0"/>
          <w:numId w:val="7"/>
        </w:numPr>
        <w:tabs>
          <w:tab w:val="left" w:pos="1039"/>
        </w:tabs>
        <w:spacing w:line="322" w:lineRule="exact"/>
        <w:ind w:left="1038" w:hanging="361"/>
      </w:pPr>
      <w:r>
        <w:t>Агротехнический</w:t>
      </w:r>
      <w:r>
        <w:rPr>
          <w:spacing w:val="-6"/>
        </w:rPr>
        <w:t xml:space="preserve"> </w:t>
      </w:r>
      <w:r>
        <w:t>эксперимент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часов)</w:t>
      </w:r>
    </w:p>
    <w:p w:rsidR="0086404F" w:rsidRDefault="0086404F">
      <w:pPr>
        <w:pStyle w:val="BodyText"/>
        <w:spacing w:before="48" w:line="276" w:lineRule="auto"/>
        <w:ind w:right="106" w:firstLine="708"/>
      </w:pPr>
      <w:r>
        <w:t>Правила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агроэкспериментов.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растениями. Выбор темы, составление гипотезы, цели и задач эксперимента по</w:t>
      </w:r>
      <w:r>
        <w:rPr>
          <w:spacing w:val="1"/>
        </w:rPr>
        <w:t xml:space="preserve"> </w:t>
      </w:r>
      <w:r>
        <w:t>выращиванию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контролируемой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Контроли,</w:t>
      </w:r>
      <w:r>
        <w:rPr>
          <w:spacing w:val="1"/>
        </w:rPr>
        <w:t xml:space="preserve"> </w:t>
      </w:r>
      <w:r>
        <w:t>повторности,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эксперимента.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эксперимента. Исследовательская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«Факторы, 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прорастание</w:t>
      </w:r>
      <w:r>
        <w:rPr>
          <w:spacing w:val="1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(рост</w:t>
      </w:r>
      <w:r>
        <w:rPr>
          <w:spacing w:val="-1"/>
        </w:rPr>
        <w:t xml:space="preserve"> </w:t>
      </w:r>
      <w:r>
        <w:t>проростков)».</w:t>
      </w:r>
    </w:p>
    <w:p w:rsidR="0086404F" w:rsidRDefault="0086404F">
      <w:pPr>
        <w:pStyle w:val="BodyText"/>
        <w:spacing w:before="1"/>
        <w:ind w:left="820"/>
      </w:pPr>
      <w:r>
        <w:t>Освоение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круглогодичного</w:t>
      </w:r>
      <w:r>
        <w:rPr>
          <w:spacing w:val="-5"/>
        </w:rPr>
        <w:t xml:space="preserve"> </w:t>
      </w:r>
      <w:r>
        <w:t>выращивания</w:t>
      </w:r>
      <w:r>
        <w:rPr>
          <w:spacing w:val="-3"/>
        </w:rPr>
        <w:t xml:space="preserve"> </w:t>
      </w:r>
      <w:r>
        <w:t>салатов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микрозелени</w:t>
      </w:r>
    </w:p>
    <w:p w:rsidR="0086404F" w:rsidRDefault="0086404F">
      <w:pPr>
        <w:pStyle w:val="BodyText"/>
        <w:spacing w:before="74" w:line="278" w:lineRule="auto"/>
        <w:ind w:right="107"/>
      </w:pPr>
      <w:r>
        <w:t>в контролируемых искусственных условиях. Сбор установки для выращивания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контролируемых условиях.</w:t>
      </w:r>
    </w:p>
    <w:p w:rsidR="0086404F" w:rsidRDefault="0086404F">
      <w:pPr>
        <w:pStyle w:val="Heading2"/>
        <w:numPr>
          <w:ilvl w:val="0"/>
          <w:numId w:val="7"/>
        </w:numPr>
        <w:tabs>
          <w:tab w:val="left" w:pos="1040"/>
        </w:tabs>
        <w:spacing w:line="317" w:lineRule="exact"/>
        <w:ind w:hanging="361"/>
      </w:pPr>
      <w:r>
        <w:t>Роль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питании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(20</w:t>
      </w:r>
      <w:r>
        <w:rPr>
          <w:spacing w:val="-2"/>
        </w:rPr>
        <w:t xml:space="preserve"> </w:t>
      </w:r>
      <w:r>
        <w:t>часов)</w:t>
      </w:r>
    </w:p>
    <w:p w:rsidR="0086404F" w:rsidRDefault="0086404F">
      <w:pPr>
        <w:pStyle w:val="BodyText"/>
        <w:spacing w:before="48" w:line="276" w:lineRule="auto"/>
        <w:ind w:right="107" w:firstLine="708"/>
      </w:pPr>
      <w:r>
        <w:t>Вода.</w:t>
      </w:r>
      <w:r>
        <w:rPr>
          <w:spacing w:val="1"/>
        </w:rPr>
        <w:t xml:space="preserve"> </w:t>
      </w:r>
      <w:r>
        <w:t>Раствор.</w:t>
      </w:r>
      <w:r>
        <w:rPr>
          <w:spacing w:val="1"/>
        </w:rPr>
        <w:t xml:space="preserve"> </w:t>
      </w:r>
      <w:r>
        <w:t>Вытяжка.</w:t>
      </w:r>
      <w:r>
        <w:rPr>
          <w:spacing w:val="1"/>
        </w:rPr>
        <w:t xml:space="preserve"> </w:t>
      </w:r>
      <w:r>
        <w:t>Анионы,</w:t>
      </w:r>
      <w:r>
        <w:rPr>
          <w:spacing w:val="1"/>
        </w:rPr>
        <w:t xml:space="preserve"> </w:t>
      </w:r>
      <w:r>
        <w:t>катионы,</w:t>
      </w:r>
      <w:r>
        <w:rPr>
          <w:spacing w:val="1"/>
        </w:rPr>
        <w:t xml:space="preserve"> </w:t>
      </w:r>
      <w:r>
        <w:t>электропроводность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рН</w:t>
      </w:r>
      <w:r>
        <w:rPr>
          <w:spacing w:val="1"/>
        </w:rPr>
        <w:t xml:space="preserve"> </w:t>
      </w:r>
      <w:r>
        <w:rPr>
          <w:spacing w:val="-1"/>
        </w:rPr>
        <w:t>раствора.</w:t>
      </w:r>
      <w:r>
        <w:rPr>
          <w:spacing w:val="-17"/>
        </w:rPr>
        <w:t xml:space="preserve"> </w:t>
      </w:r>
      <w:r>
        <w:rPr>
          <w:spacing w:val="-1"/>
        </w:rPr>
        <w:t>Роль</w:t>
      </w:r>
      <w:r>
        <w:rPr>
          <w:spacing w:val="-16"/>
        </w:rPr>
        <w:t xml:space="preserve"> </w:t>
      </w:r>
      <w:r>
        <w:rPr>
          <w:spacing w:val="-1"/>
        </w:rPr>
        <w:t>химических</w:t>
      </w:r>
      <w:r>
        <w:rPr>
          <w:spacing w:val="-14"/>
        </w:rPr>
        <w:t xml:space="preserve"> </w:t>
      </w:r>
      <w:r>
        <w:t>элементов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питании</w:t>
      </w:r>
      <w:r>
        <w:rPr>
          <w:spacing w:val="-15"/>
        </w:rPr>
        <w:t xml:space="preserve"> </w:t>
      </w:r>
      <w:r>
        <w:t>растений.</w:t>
      </w:r>
      <w:r>
        <w:rPr>
          <w:spacing w:val="-16"/>
        </w:rPr>
        <w:t xml:space="preserve"> </w:t>
      </w:r>
      <w:r>
        <w:t>Получение</w:t>
      </w:r>
      <w:r>
        <w:rPr>
          <w:spacing w:val="-15"/>
        </w:rPr>
        <w:t xml:space="preserve"> </w:t>
      </w:r>
      <w:r>
        <w:t>питательных</w:t>
      </w:r>
      <w:r>
        <w:rPr>
          <w:spacing w:val="-68"/>
        </w:rPr>
        <w:t xml:space="preserve"> </w:t>
      </w:r>
      <w:r>
        <w:t>веществ растениями. Практическая работа «Схемы питательных растворов. Расчет</w:t>
      </w:r>
      <w:r>
        <w:rPr>
          <w:spacing w:val="-67"/>
        </w:rPr>
        <w:t xml:space="preserve"> </w:t>
      </w:r>
      <w:r>
        <w:t>доз</w:t>
      </w:r>
      <w:r>
        <w:rPr>
          <w:spacing w:val="-5"/>
        </w:rPr>
        <w:t xml:space="preserve"> </w:t>
      </w:r>
      <w:r>
        <w:t>удобрений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питательных</w:t>
      </w:r>
      <w:r>
        <w:rPr>
          <w:spacing w:val="-2"/>
        </w:rPr>
        <w:t xml:space="preserve"> </w:t>
      </w:r>
      <w:r>
        <w:t>растворов».</w:t>
      </w:r>
    </w:p>
    <w:p w:rsidR="0086404F" w:rsidRDefault="0086404F">
      <w:pPr>
        <w:pStyle w:val="BodyText"/>
        <w:spacing w:line="276" w:lineRule="auto"/>
        <w:ind w:left="111" w:right="107" w:firstLine="708"/>
      </w:pPr>
      <w:r>
        <w:t>Удобрения:</w:t>
      </w:r>
      <w:r>
        <w:rPr>
          <w:spacing w:val="1"/>
        </w:rPr>
        <w:t xml:space="preserve"> </w:t>
      </w:r>
      <w:r>
        <w:t>органические,</w:t>
      </w:r>
      <w:r>
        <w:rPr>
          <w:spacing w:val="1"/>
        </w:rPr>
        <w:t xml:space="preserve"> </w:t>
      </w:r>
      <w:r>
        <w:t>минеральные,</w:t>
      </w:r>
      <w:r>
        <w:rPr>
          <w:spacing w:val="1"/>
        </w:rPr>
        <w:t xml:space="preserve"> </w:t>
      </w:r>
      <w:r>
        <w:t>микробиологические.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Воздушное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минеральное</w:t>
      </w:r>
      <w:r>
        <w:rPr>
          <w:spacing w:val="1"/>
        </w:rPr>
        <w:t xml:space="preserve"> </w:t>
      </w:r>
      <w:r>
        <w:t>(корневое)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растений:</w:t>
      </w:r>
      <w:r>
        <w:rPr>
          <w:spacing w:val="1"/>
        </w:rPr>
        <w:t xml:space="preserve"> </w:t>
      </w:r>
      <w:r>
        <w:t>восходящий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нисходящий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Важнейшие калийные, фосфорные и азотные удобрения, их свойства. Простые 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удобрения.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«Правила</w:t>
      </w:r>
      <w:r>
        <w:rPr>
          <w:spacing w:val="1"/>
        </w:rPr>
        <w:t xml:space="preserve"> </w:t>
      </w:r>
      <w:r>
        <w:t>смешивания</w:t>
      </w:r>
      <w:r>
        <w:rPr>
          <w:spacing w:val="1"/>
        </w:rPr>
        <w:t xml:space="preserve"> </w:t>
      </w:r>
      <w:r>
        <w:t>удобрений»</w:t>
      </w:r>
      <w:r>
        <w:rPr>
          <w:spacing w:val="1"/>
        </w:rPr>
        <w:t xml:space="preserve"> </w:t>
      </w:r>
      <w:r>
        <w:t>Практическая работа «Питание растений: технология приготовления питательных</w:t>
      </w:r>
      <w:r>
        <w:rPr>
          <w:spacing w:val="1"/>
        </w:rPr>
        <w:t xml:space="preserve"> </w:t>
      </w:r>
      <w:r>
        <w:t>растворов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 культур».</w:t>
      </w:r>
    </w:p>
    <w:p w:rsidR="0086404F" w:rsidRDefault="0086404F">
      <w:pPr>
        <w:pStyle w:val="BodyText"/>
        <w:spacing w:line="278" w:lineRule="auto"/>
        <w:ind w:left="111" w:right="109" w:firstLine="707"/>
      </w:pPr>
      <w:r>
        <w:t>Рост и развитие растений: этапы онтогенеза, факторы, влияющие на рост</w:t>
      </w:r>
      <w:r>
        <w:rPr>
          <w:spacing w:val="1"/>
        </w:rPr>
        <w:t xml:space="preserve"> </w:t>
      </w:r>
      <w:r>
        <w:t>растений:</w:t>
      </w:r>
      <w:r>
        <w:rPr>
          <w:spacing w:val="29"/>
        </w:rPr>
        <w:t xml:space="preserve"> </w:t>
      </w:r>
      <w:r>
        <w:t>свет,</w:t>
      </w:r>
      <w:r>
        <w:rPr>
          <w:spacing w:val="25"/>
        </w:rPr>
        <w:t xml:space="preserve"> </w:t>
      </w:r>
      <w:r>
        <w:t>густота</w:t>
      </w:r>
      <w:r>
        <w:rPr>
          <w:spacing w:val="25"/>
        </w:rPr>
        <w:t xml:space="preserve"> </w:t>
      </w:r>
      <w:r>
        <w:t>посадок,</w:t>
      </w:r>
      <w:r>
        <w:rPr>
          <w:spacing w:val="25"/>
        </w:rPr>
        <w:t xml:space="preserve"> </w:t>
      </w:r>
      <w:r>
        <w:t>питание,</w:t>
      </w:r>
      <w:r>
        <w:rPr>
          <w:spacing w:val="27"/>
        </w:rPr>
        <w:t xml:space="preserve"> </w:t>
      </w:r>
      <w:r>
        <w:t>субстрат.</w:t>
      </w:r>
      <w:r>
        <w:rPr>
          <w:spacing w:val="25"/>
        </w:rPr>
        <w:t xml:space="preserve"> </w:t>
      </w:r>
      <w:r>
        <w:t>Практическая</w:t>
      </w:r>
      <w:r>
        <w:rPr>
          <w:spacing w:val="26"/>
        </w:rPr>
        <w:t xml:space="preserve"> </w:t>
      </w:r>
      <w:r>
        <w:t>работа</w:t>
      </w:r>
    </w:p>
    <w:p w:rsidR="0086404F" w:rsidRDefault="0086404F">
      <w:pPr>
        <w:pStyle w:val="BodyText"/>
        <w:spacing w:line="317" w:lineRule="exact"/>
        <w:ind w:left="111"/>
      </w:pPr>
      <w:r>
        <w:t>«Мониторинг</w:t>
      </w:r>
      <w:r>
        <w:rPr>
          <w:spacing w:val="-5"/>
        </w:rPr>
        <w:t xml:space="preserve"> </w:t>
      </w:r>
      <w:r>
        <w:t>минерального</w:t>
      </w:r>
      <w:r>
        <w:rPr>
          <w:spacing w:val="-4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растений».</w:t>
      </w:r>
    </w:p>
    <w:p w:rsidR="0086404F" w:rsidRDefault="0086404F">
      <w:pPr>
        <w:pStyle w:val="BodyText"/>
        <w:spacing w:before="47" w:line="278" w:lineRule="auto"/>
        <w:ind w:left="111" w:right="110" w:firstLine="707"/>
      </w:pPr>
      <w:r>
        <w:t>Особенности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азотом.</w:t>
      </w:r>
      <w:r>
        <w:rPr>
          <w:spacing w:val="1"/>
        </w:rPr>
        <w:t xml:space="preserve"> </w:t>
      </w:r>
      <w:r>
        <w:t>Азот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Формы азота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превращение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почве.</w:t>
      </w:r>
    </w:p>
    <w:p w:rsidR="0086404F" w:rsidRDefault="0086404F">
      <w:pPr>
        <w:pStyle w:val="BodyText"/>
        <w:spacing w:line="276" w:lineRule="auto"/>
        <w:ind w:left="111" w:right="110" w:firstLine="707"/>
      </w:pPr>
      <w:r>
        <w:t>Источники фосфора для растения. Значение фосфорсодержащих соединений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клетке.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макроэргических</w:t>
      </w:r>
      <w:r>
        <w:rPr>
          <w:spacing w:val="-2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>фосфора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энергетическом</w:t>
      </w:r>
      <w:r>
        <w:rPr>
          <w:spacing w:val="-5"/>
        </w:rPr>
        <w:t xml:space="preserve"> </w:t>
      </w:r>
      <w:r>
        <w:t>обмене.</w:t>
      </w:r>
    </w:p>
    <w:p w:rsidR="0086404F" w:rsidRDefault="0086404F">
      <w:pPr>
        <w:pStyle w:val="BodyText"/>
        <w:spacing w:line="276" w:lineRule="auto"/>
        <w:ind w:left="111" w:right="109" w:firstLine="707"/>
      </w:pPr>
      <w:r>
        <w:t>Влияние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протоплазмы,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ферменты</w:t>
      </w:r>
      <w:r>
        <w:rPr>
          <w:spacing w:val="1"/>
        </w:rPr>
        <w:t xml:space="preserve"> </w:t>
      </w:r>
      <w:r>
        <w:t>углеводородного обмена, синтез белков и др. Роль калия в поддержании ионного</w:t>
      </w:r>
      <w:r>
        <w:rPr>
          <w:spacing w:val="1"/>
        </w:rPr>
        <w:t xml:space="preserve"> </w:t>
      </w:r>
      <w:r>
        <w:t>баланса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тканях,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процессах саморегуляции.</w:t>
      </w:r>
    </w:p>
    <w:p w:rsidR="0086404F" w:rsidRDefault="0086404F">
      <w:pPr>
        <w:pStyle w:val="BodyText"/>
        <w:spacing w:line="276" w:lineRule="auto"/>
        <w:ind w:left="111" w:right="109" w:firstLine="707"/>
      </w:pPr>
      <w:r>
        <w:t>Регуляторная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структурообразовательная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кальция.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 клеточной стенки, поддержании структуры мембран и регуляция их</w:t>
      </w:r>
      <w:r>
        <w:rPr>
          <w:spacing w:val="1"/>
        </w:rPr>
        <w:t xml:space="preserve"> </w:t>
      </w:r>
      <w:r>
        <w:t>проницаемости.</w:t>
      </w:r>
    </w:p>
    <w:p w:rsidR="0086404F" w:rsidRDefault="0086404F">
      <w:pPr>
        <w:pStyle w:val="BodyText"/>
        <w:spacing w:line="276" w:lineRule="auto"/>
        <w:ind w:left="111" w:right="108" w:firstLine="707"/>
      </w:pPr>
      <w:r>
        <w:t>Значение магния в метаболизме растений. Магний в составе хлорофилла,</w:t>
      </w:r>
      <w:r>
        <w:rPr>
          <w:spacing w:val="1"/>
        </w:rPr>
        <w:t xml:space="preserve"> </w:t>
      </w:r>
      <w:r>
        <w:t>сходство хлорофилла и гемоглобина как свидетельство единства органического</w:t>
      </w:r>
      <w:r>
        <w:rPr>
          <w:spacing w:val="1"/>
        </w:rPr>
        <w:t xml:space="preserve"> </w:t>
      </w:r>
      <w:r>
        <w:t>мира.</w:t>
      </w:r>
    </w:p>
    <w:p w:rsidR="0086404F" w:rsidRDefault="0086404F">
      <w:pPr>
        <w:pStyle w:val="BodyText"/>
        <w:spacing w:line="276" w:lineRule="auto"/>
        <w:ind w:left="111" w:right="108" w:firstLine="707"/>
      </w:pPr>
      <w:r>
        <w:t>Сера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соединения,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структурной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клетки,</w:t>
      </w:r>
      <w:r>
        <w:rPr>
          <w:spacing w:val="-68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окислительно-восстановительных реакциях.</w:t>
      </w:r>
    </w:p>
    <w:p w:rsidR="0086404F" w:rsidRDefault="0086404F">
      <w:pPr>
        <w:pStyle w:val="BodyText"/>
        <w:spacing w:line="276" w:lineRule="auto"/>
        <w:ind w:left="111" w:right="108" w:firstLine="708"/>
      </w:pPr>
      <w:r>
        <w:t>Микроэлементы.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микроэлементов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метаболизме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микроэлементов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Синергизм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антагонизм</w:t>
      </w:r>
      <w:r>
        <w:rPr>
          <w:spacing w:val="-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растений.</w:t>
      </w:r>
    </w:p>
    <w:p w:rsidR="0086404F" w:rsidRDefault="0086404F">
      <w:pPr>
        <w:pStyle w:val="BodyText"/>
        <w:spacing w:line="278" w:lineRule="auto"/>
        <w:ind w:left="111" w:right="108" w:firstLine="708"/>
      </w:pPr>
      <w:r>
        <w:t>Растительная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недостатка/избытка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питания.</w:t>
      </w:r>
      <w:r>
        <w:rPr>
          <w:spacing w:val="-5"/>
        </w:rPr>
        <w:t xml:space="preserve"> </w:t>
      </w:r>
    </w:p>
    <w:p w:rsidR="0086404F" w:rsidRDefault="0086404F">
      <w:pPr>
        <w:pStyle w:val="BodyText"/>
        <w:spacing w:line="276" w:lineRule="auto"/>
        <w:ind w:left="111" w:right="110" w:firstLine="708"/>
      </w:pPr>
      <w:r>
        <w:rPr>
          <w:spacing w:val="-1"/>
        </w:rPr>
        <w:t>Исследовательская</w:t>
      </w:r>
      <w:r>
        <w:rPr>
          <w:spacing w:val="-17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«Оценка</w:t>
      </w:r>
      <w:r>
        <w:rPr>
          <w:spacing w:val="-14"/>
        </w:rPr>
        <w:t xml:space="preserve"> </w:t>
      </w:r>
      <w:r>
        <w:t>состояния</w:t>
      </w:r>
      <w:r>
        <w:rPr>
          <w:spacing w:val="-15"/>
        </w:rPr>
        <w:t xml:space="preserve"> </w:t>
      </w:r>
      <w:r>
        <w:t>комнатных</w:t>
      </w:r>
      <w:r>
        <w:rPr>
          <w:spacing w:val="-14"/>
        </w:rPr>
        <w:t xml:space="preserve"> </w:t>
      </w:r>
      <w:r>
        <w:t>растений,</w:t>
      </w:r>
      <w:r>
        <w:rPr>
          <w:spacing w:val="-15"/>
        </w:rPr>
        <w:t xml:space="preserve"> </w:t>
      </w:r>
      <w:r>
        <w:t>растений</w:t>
      </w:r>
      <w:r>
        <w:rPr>
          <w:spacing w:val="-6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школьной</w:t>
      </w:r>
      <w:r>
        <w:rPr>
          <w:spacing w:val="38"/>
        </w:rPr>
        <w:t xml:space="preserve"> </w:t>
      </w:r>
      <w:r>
        <w:t>территории,</w:t>
      </w:r>
      <w:r>
        <w:rPr>
          <w:spacing w:val="37"/>
        </w:rPr>
        <w:t xml:space="preserve"> </w:t>
      </w:r>
      <w:r>
        <w:t>установка</w:t>
      </w:r>
      <w:r>
        <w:rPr>
          <w:spacing w:val="35"/>
        </w:rPr>
        <w:t xml:space="preserve"> </w:t>
      </w:r>
      <w:r>
        <w:t>причин</w:t>
      </w:r>
      <w:r>
        <w:rPr>
          <w:spacing w:val="38"/>
        </w:rPr>
        <w:t xml:space="preserve"> </w:t>
      </w:r>
      <w:r>
        <w:t>патологических</w:t>
      </w:r>
      <w:r>
        <w:rPr>
          <w:spacing w:val="39"/>
        </w:rPr>
        <w:t xml:space="preserve"> </w:t>
      </w:r>
      <w:r>
        <w:t>состояний</w:t>
      </w:r>
      <w:r>
        <w:rPr>
          <w:spacing w:val="38"/>
        </w:rPr>
        <w:t xml:space="preserve"> </w:t>
      </w:r>
      <w:r>
        <w:t>(при</w:t>
      </w:r>
    </w:p>
    <w:p w:rsidR="0086404F" w:rsidRDefault="0086404F">
      <w:pPr>
        <w:pStyle w:val="BodyText"/>
        <w:spacing w:before="74"/>
        <w:jc w:val="left"/>
      </w:pPr>
      <w:r>
        <w:t>наличии)».</w:t>
      </w:r>
    </w:p>
    <w:p w:rsidR="0086404F" w:rsidRDefault="0086404F">
      <w:pPr>
        <w:pStyle w:val="BodyText"/>
        <w:tabs>
          <w:tab w:val="left" w:pos="3326"/>
          <w:tab w:val="left" w:pos="4346"/>
          <w:tab w:val="left" w:pos="5593"/>
          <w:tab w:val="left" w:pos="6798"/>
          <w:tab w:val="left" w:pos="8308"/>
          <w:tab w:val="left" w:pos="9762"/>
        </w:tabs>
        <w:spacing w:before="50" w:line="276" w:lineRule="auto"/>
        <w:ind w:right="109" w:firstLine="708"/>
        <w:jc w:val="left"/>
      </w:pPr>
      <w:r>
        <w:t>Исследовательская</w:t>
      </w:r>
      <w:r>
        <w:tab/>
        <w:t>работа</w:t>
      </w:r>
      <w:r>
        <w:tab/>
        <w:t>«Оценка</w:t>
      </w:r>
      <w:r>
        <w:tab/>
        <w:t>влияния</w:t>
      </w:r>
      <w:r>
        <w:tab/>
        <w:t>различных</w:t>
      </w:r>
      <w:r>
        <w:tab/>
        <w:t>элементов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(составление</w:t>
      </w:r>
      <w:r>
        <w:rPr>
          <w:spacing w:val="-1"/>
        </w:rPr>
        <w:t xml:space="preserve"> </w:t>
      </w:r>
      <w:r>
        <w:t>различных подкормок)».</w:t>
      </w:r>
    </w:p>
    <w:p w:rsidR="0086404F" w:rsidRDefault="0086404F">
      <w:pPr>
        <w:pStyle w:val="BodyText"/>
        <w:spacing w:before="3"/>
        <w:ind w:left="0"/>
        <w:jc w:val="left"/>
        <w:rPr>
          <w:sz w:val="32"/>
        </w:rPr>
      </w:pPr>
    </w:p>
    <w:p w:rsidR="0086404F" w:rsidRDefault="0086404F">
      <w:pPr>
        <w:pStyle w:val="Heading2"/>
        <w:numPr>
          <w:ilvl w:val="0"/>
          <w:numId w:val="7"/>
        </w:numPr>
        <w:tabs>
          <w:tab w:val="left" w:pos="1039"/>
        </w:tabs>
        <w:ind w:left="1038" w:hanging="361"/>
      </w:pPr>
      <w:r>
        <w:t>Регуляторы</w:t>
      </w:r>
      <w:r>
        <w:rPr>
          <w:spacing w:val="-2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часов)</w:t>
      </w:r>
    </w:p>
    <w:p w:rsidR="0086404F" w:rsidRDefault="0086404F">
      <w:pPr>
        <w:pStyle w:val="BodyText"/>
        <w:spacing w:before="48" w:line="276" w:lineRule="auto"/>
        <w:ind w:left="111" w:right="107" w:firstLine="708"/>
      </w:pPr>
      <w:r>
        <w:t>Понятие о регуляторах роста растений. Стимуляторы роста – фитогормоны</w:t>
      </w:r>
      <w:r>
        <w:rPr>
          <w:spacing w:val="1"/>
        </w:rPr>
        <w:t xml:space="preserve"> </w:t>
      </w:r>
      <w:r>
        <w:t>(ауксины,</w:t>
      </w:r>
      <w:r>
        <w:rPr>
          <w:spacing w:val="-7"/>
        </w:rPr>
        <w:t xml:space="preserve"> </w:t>
      </w:r>
      <w:r>
        <w:t>гиббереллины,</w:t>
      </w:r>
      <w:r>
        <w:rPr>
          <w:spacing w:val="-7"/>
        </w:rPr>
        <w:t xml:space="preserve"> </w:t>
      </w:r>
      <w:r>
        <w:t>цитокинины).</w:t>
      </w:r>
      <w:r>
        <w:rPr>
          <w:spacing w:val="-8"/>
        </w:rPr>
        <w:t xml:space="preserve"> </w:t>
      </w:r>
      <w:r>
        <w:t>Ингибиторы</w:t>
      </w:r>
      <w:r>
        <w:rPr>
          <w:spacing w:val="-4"/>
        </w:rPr>
        <w:t xml:space="preserve"> </w:t>
      </w:r>
      <w:r>
        <w:t>роста</w:t>
      </w:r>
      <w:r>
        <w:rPr>
          <w:spacing w:val="-9"/>
        </w:rPr>
        <w:t xml:space="preserve"> </w:t>
      </w:r>
      <w:r>
        <w:t>растений: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природные</w:t>
      </w:r>
      <w:r>
        <w:rPr>
          <w:spacing w:val="-67"/>
        </w:rPr>
        <w:t xml:space="preserve"> </w:t>
      </w:r>
      <w:r>
        <w:t>(абсцизовая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фенольные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(икумаровая,</w:t>
      </w:r>
      <w:r>
        <w:rPr>
          <w:spacing w:val="1"/>
        </w:rPr>
        <w:t xml:space="preserve"> </w:t>
      </w:r>
      <w:r>
        <w:t>коричная,</w:t>
      </w:r>
      <w:r>
        <w:rPr>
          <w:spacing w:val="-67"/>
        </w:rPr>
        <w:t xml:space="preserve"> </w:t>
      </w:r>
      <w:r>
        <w:t>салициловая</w:t>
      </w:r>
      <w:r>
        <w:rPr>
          <w:spacing w:val="1"/>
        </w:rPr>
        <w:t xml:space="preserve"> </w:t>
      </w:r>
      <w:r>
        <w:t>к-ты),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(морфактины,</w:t>
      </w:r>
      <w:r>
        <w:rPr>
          <w:spacing w:val="1"/>
        </w:rPr>
        <w:t xml:space="preserve"> </w:t>
      </w:r>
      <w:r>
        <w:t>ретарданты,</w:t>
      </w:r>
      <w:r>
        <w:rPr>
          <w:spacing w:val="1"/>
        </w:rPr>
        <w:t xml:space="preserve"> </w:t>
      </w:r>
      <w:r>
        <w:t>дефолианты,</w:t>
      </w:r>
      <w:r>
        <w:rPr>
          <w:spacing w:val="1"/>
        </w:rPr>
        <w:t xml:space="preserve"> </w:t>
      </w:r>
      <w:r>
        <w:t>десиканты,</w:t>
      </w:r>
      <w:r>
        <w:rPr>
          <w:spacing w:val="1"/>
        </w:rPr>
        <w:t xml:space="preserve"> </w:t>
      </w:r>
      <w:r>
        <w:t>гербициды).</w:t>
      </w:r>
      <w:r>
        <w:rPr>
          <w:spacing w:val="1"/>
        </w:rPr>
        <w:t xml:space="preserve"> </w:t>
      </w:r>
      <w:r>
        <w:t>Фитомониторинг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растений.</w:t>
      </w:r>
      <w:r>
        <w:rPr>
          <w:spacing w:val="-67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 «Фитомониторинг и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мониторинга».</w:t>
      </w:r>
    </w:p>
    <w:p w:rsidR="0086404F" w:rsidRDefault="0086404F">
      <w:pPr>
        <w:pStyle w:val="BodyText"/>
        <w:spacing w:line="276" w:lineRule="auto"/>
        <w:ind w:left="111" w:right="108" w:firstLine="708"/>
      </w:pPr>
      <w:r>
        <w:t>Исследовательская работа «Влияние гетероауксина на прорастание (рост на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стадиях,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 условиях)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растений».</w:t>
      </w:r>
    </w:p>
    <w:p w:rsidR="0086404F" w:rsidRDefault="0086404F">
      <w:pPr>
        <w:pStyle w:val="BodyText"/>
        <w:spacing w:line="321" w:lineRule="exact"/>
        <w:ind w:left="819"/>
      </w:pPr>
      <w:r>
        <w:t>Защита</w:t>
      </w:r>
      <w:r>
        <w:rPr>
          <w:spacing w:val="56"/>
        </w:rPr>
        <w:t xml:space="preserve"> </w:t>
      </w:r>
      <w:r>
        <w:t>растений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вредителей:</w:t>
      </w:r>
      <w:r>
        <w:rPr>
          <w:spacing w:val="55"/>
        </w:rPr>
        <w:t xml:space="preserve"> </w:t>
      </w:r>
      <w:r>
        <w:t>основы</w:t>
      </w:r>
      <w:r>
        <w:rPr>
          <w:spacing w:val="57"/>
        </w:rPr>
        <w:t xml:space="preserve"> </w:t>
      </w:r>
      <w:r>
        <w:t>биометода.</w:t>
      </w:r>
      <w:r>
        <w:rPr>
          <w:spacing w:val="54"/>
        </w:rPr>
        <w:t xml:space="preserve"> </w:t>
      </w:r>
      <w:r>
        <w:t>Практическая</w:t>
      </w:r>
      <w:r>
        <w:rPr>
          <w:spacing w:val="54"/>
        </w:rPr>
        <w:t xml:space="preserve"> </w:t>
      </w:r>
      <w:r>
        <w:t>работа</w:t>
      </w:r>
    </w:p>
    <w:p w:rsidR="0086404F" w:rsidRDefault="0086404F">
      <w:pPr>
        <w:pStyle w:val="BodyText"/>
        <w:spacing w:before="50"/>
        <w:ind w:left="111"/>
      </w:pPr>
      <w:r>
        <w:t>«Инсектарии: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разведения</w:t>
      </w:r>
      <w:r>
        <w:rPr>
          <w:spacing w:val="-2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насекомых».</w:t>
      </w:r>
    </w:p>
    <w:p w:rsidR="0086404F" w:rsidRDefault="0086404F">
      <w:pPr>
        <w:pStyle w:val="BodyText"/>
        <w:spacing w:before="2"/>
        <w:ind w:left="0"/>
        <w:jc w:val="left"/>
        <w:rPr>
          <w:sz w:val="36"/>
        </w:rPr>
      </w:pPr>
    </w:p>
    <w:p w:rsidR="0086404F" w:rsidRDefault="0086404F">
      <w:pPr>
        <w:spacing w:line="278" w:lineRule="auto"/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>
      <w:pPr>
        <w:pStyle w:val="Heading1"/>
        <w:spacing w:before="74" w:line="278" w:lineRule="auto"/>
        <w:ind w:left="1715" w:right="977" w:firstLine="1449"/>
      </w:pPr>
      <w:r>
        <w:t>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86404F" w:rsidRDefault="0086404F">
      <w:pPr>
        <w:pStyle w:val="BodyText"/>
        <w:spacing w:before="8"/>
        <w:ind w:left="0"/>
        <w:jc w:val="left"/>
        <w:rPr>
          <w:b/>
          <w:sz w:val="31"/>
        </w:rPr>
      </w:pPr>
    </w:p>
    <w:p w:rsidR="0086404F" w:rsidRDefault="0086404F">
      <w:pPr>
        <w:pStyle w:val="BodyText"/>
        <w:spacing w:line="276" w:lineRule="auto"/>
        <w:ind w:right="109" w:firstLine="566"/>
      </w:pPr>
      <w:r>
        <w:rPr>
          <w:color w:val="231F20"/>
        </w:rPr>
        <w:t>Занятия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направлены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обеспечение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школьниками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личностных,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метапредметных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предметных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образовательных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результатов.</w:t>
      </w:r>
    </w:p>
    <w:p w:rsidR="0086404F" w:rsidRDefault="0086404F">
      <w:pPr>
        <w:pStyle w:val="Heading1"/>
        <w:ind w:left="679"/>
        <w:jc w:val="both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86404F" w:rsidRDefault="0086404F">
      <w:pPr>
        <w:pStyle w:val="BodyText"/>
        <w:spacing w:before="48" w:line="276" w:lineRule="auto"/>
        <w:ind w:right="108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-67"/>
        </w:rPr>
        <w:t xml:space="preserve"> </w:t>
      </w:r>
      <w:r>
        <w:t>совместной деятельности при выполнении исследований и проектов, стремление к</w:t>
      </w:r>
      <w:r>
        <w:rPr>
          <w:spacing w:val="-67"/>
        </w:rPr>
        <w:t xml:space="preserve"> </w:t>
      </w:r>
      <w:r>
        <w:t>взаимопониманию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взаимопомощи.</w:t>
      </w:r>
    </w:p>
    <w:p w:rsidR="0086404F" w:rsidRDefault="0086404F">
      <w:pPr>
        <w:pStyle w:val="BodyText"/>
        <w:spacing w:line="276" w:lineRule="auto"/>
        <w:ind w:right="107" w:firstLine="707"/>
      </w:pPr>
      <w:r>
        <w:rPr>
          <w:i/>
        </w:rPr>
        <w:t xml:space="preserve">В сфере патриотического воспитания: </w:t>
      </w:r>
      <w:r>
        <w:t>отношение к биологии как к важной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учёных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биологической науки.</w:t>
      </w:r>
    </w:p>
    <w:p w:rsidR="0086404F" w:rsidRDefault="0086404F">
      <w:pPr>
        <w:pStyle w:val="BodyText"/>
        <w:spacing w:before="1" w:line="276" w:lineRule="auto"/>
        <w:ind w:right="106" w:firstLine="70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культуры; понимание значимости нравственного аспекта деятельности человека в</w:t>
      </w:r>
      <w:r>
        <w:rPr>
          <w:spacing w:val="1"/>
        </w:rPr>
        <w:t xml:space="preserve"> </w:t>
      </w:r>
      <w:r>
        <w:t>медицине</w:t>
      </w:r>
      <w:r>
        <w:rPr>
          <w:spacing w:val="-4"/>
        </w:rPr>
        <w:t xml:space="preserve"> </w:t>
      </w:r>
      <w:r>
        <w:t>и биологии.</w:t>
      </w:r>
    </w:p>
    <w:p w:rsidR="0086404F" w:rsidRDefault="0086404F">
      <w:pPr>
        <w:spacing w:line="278" w:lineRule="auto"/>
        <w:ind w:left="112" w:right="107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эстетической 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86404F" w:rsidRDefault="0086404F">
      <w:pPr>
        <w:pStyle w:val="BodyText"/>
        <w:spacing w:line="276" w:lineRule="auto"/>
        <w:ind w:right="107" w:firstLine="70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физического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воспитания,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1"/>
        </w:rPr>
        <w:t xml:space="preserve"> </w:t>
      </w:r>
      <w:r>
        <w:rPr>
          <w:i/>
        </w:rPr>
        <w:t>культуры</w:t>
      </w:r>
      <w:r>
        <w:rPr>
          <w:i/>
          <w:spacing w:val="1"/>
        </w:rPr>
        <w:t xml:space="preserve"> </w:t>
      </w:r>
      <w:r>
        <w:rPr>
          <w:i/>
        </w:rPr>
        <w:t>здоровья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эмоционального</w:t>
      </w:r>
      <w:r>
        <w:rPr>
          <w:i/>
          <w:spacing w:val="1"/>
        </w:rPr>
        <w:t xml:space="preserve"> </w:t>
      </w:r>
      <w:r>
        <w:rPr>
          <w:i/>
        </w:rPr>
        <w:t>благополучия:</w:t>
      </w:r>
      <w:r>
        <w:rPr>
          <w:i/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установка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здоровый</w:t>
      </w:r>
      <w:r>
        <w:rPr>
          <w:spacing w:val="-14"/>
        </w:rPr>
        <w:t xml:space="preserve"> </w:t>
      </w:r>
      <w:r>
        <w:t>образ</w:t>
      </w:r>
      <w:r>
        <w:rPr>
          <w:spacing w:val="-14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(здоровое</w:t>
      </w:r>
      <w:r>
        <w:rPr>
          <w:spacing w:val="-16"/>
        </w:rPr>
        <w:t xml:space="preserve"> </w:t>
      </w:r>
      <w:r>
        <w:t>питание,</w:t>
      </w:r>
      <w:r>
        <w:rPr>
          <w:spacing w:val="-13"/>
        </w:rPr>
        <w:t xml:space="preserve"> </w:t>
      </w:r>
      <w:r>
        <w:t>соблюдение</w:t>
      </w:r>
      <w:r>
        <w:rPr>
          <w:spacing w:val="-13"/>
        </w:rPr>
        <w:t xml:space="preserve"> </w:t>
      </w:r>
      <w:r>
        <w:t>гигиенических</w:t>
      </w:r>
      <w:r>
        <w:rPr>
          <w:spacing w:val="-67"/>
        </w:rPr>
        <w:t xml:space="preserve"> </w:t>
      </w:r>
      <w:r>
        <w:rPr>
          <w:spacing w:val="-1"/>
        </w:rPr>
        <w:t>правил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норм,</w:t>
      </w:r>
      <w:r>
        <w:rPr>
          <w:spacing w:val="-15"/>
        </w:rPr>
        <w:t xml:space="preserve"> </w:t>
      </w:r>
      <w:r>
        <w:rPr>
          <w:spacing w:val="-1"/>
        </w:rPr>
        <w:t>сбалансированный</w:t>
      </w:r>
      <w:r>
        <w:rPr>
          <w:spacing w:val="-13"/>
        </w:rPr>
        <w:t xml:space="preserve"> </w:t>
      </w:r>
      <w:r>
        <w:t>режим</w:t>
      </w:r>
      <w:r>
        <w:rPr>
          <w:spacing w:val="-14"/>
        </w:rPr>
        <w:t xml:space="preserve"> </w:t>
      </w:r>
      <w:r>
        <w:t>занятий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отдыха,</w:t>
      </w:r>
      <w:r>
        <w:rPr>
          <w:spacing w:val="-15"/>
        </w:rPr>
        <w:t xml:space="preserve"> </w:t>
      </w:r>
      <w:r>
        <w:t>регулярная</w:t>
      </w:r>
      <w:r>
        <w:rPr>
          <w:spacing w:val="-14"/>
        </w:rPr>
        <w:t xml:space="preserve"> </w:t>
      </w:r>
      <w:r>
        <w:t>физическая</w:t>
      </w:r>
      <w:r>
        <w:rPr>
          <w:spacing w:val="-68"/>
        </w:rPr>
        <w:t xml:space="preserve"> </w:t>
      </w:r>
      <w:r>
        <w:rPr>
          <w:spacing w:val="-1"/>
        </w:rPr>
        <w:t>активность);</w:t>
      </w:r>
      <w:r>
        <w:rPr>
          <w:spacing w:val="-16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последствий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неприятие</w:t>
      </w:r>
      <w:r>
        <w:rPr>
          <w:spacing w:val="-14"/>
        </w:rPr>
        <w:t xml:space="preserve"> </w:t>
      </w:r>
      <w:r>
        <w:t>вредных</w:t>
      </w:r>
      <w:r>
        <w:rPr>
          <w:spacing w:val="-15"/>
        </w:rPr>
        <w:t xml:space="preserve"> </w:t>
      </w:r>
      <w:r>
        <w:t>привычек</w:t>
      </w:r>
      <w:r>
        <w:rPr>
          <w:spacing w:val="-14"/>
        </w:rPr>
        <w:t xml:space="preserve"> </w:t>
      </w:r>
      <w:r>
        <w:t>(употребление</w:t>
      </w:r>
      <w:r>
        <w:rPr>
          <w:spacing w:val="-68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здоровья; соблюдение правил безопасности, в том числе навыки</w:t>
      </w:r>
      <w:r>
        <w:rPr>
          <w:spacing w:val="1"/>
        </w:rPr>
        <w:t xml:space="preserve"> </w:t>
      </w:r>
      <w:r>
        <w:t>безопасного поведения в природной среде; сформированность навыка рефлексии,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состоянием.</w:t>
      </w:r>
    </w:p>
    <w:p w:rsidR="0086404F" w:rsidRDefault="0086404F">
      <w:pPr>
        <w:pStyle w:val="BodyText"/>
        <w:spacing w:line="276" w:lineRule="auto"/>
        <w:ind w:right="108" w:firstLine="708"/>
      </w:pPr>
      <w:r>
        <w:rPr>
          <w:i/>
        </w:rPr>
        <w:t xml:space="preserve">В сфере трудового воспитания: </w:t>
      </w:r>
      <w:r>
        <w:t>активное участие в решении 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биологией.</w:t>
      </w:r>
    </w:p>
    <w:p w:rsidR="0086404F" w:rsidRDefault="0086404F">
      <w:pPr>
        <w:pStyle w:val="BodyText"/>
        <w:spacing w:line="276" w:lineRule="auto"/>
        <w:ind w:right="108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экологического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rPr>
          <w:spacing w:val="-1"/>
        </w:rPr>
        <w:t>биологических</w:t>
      </w:r>
      <w:r>
        <w:rPr>
          <w:spacing w:val="-15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задач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окружающей</w:t>
      </w:r>
      <w:r>
        <w:rPr>
          <w:spacing w:val="-14"/>
        </w:rPr>
        <w:t xml:space="preserve"> </w:t>
      </w:r>
      <w:r>
        <w:t>среды;</w:t>
      </w:r>
      <w:r>
        <w:rPr>
          <w:spacing w:val="-17"/>
        </w:rPr>
        <w:t xml:space="preserve"> </w:t>
      </w:r>
      <w:r>
        <w:t>осознание</w:t>
      </w:r>
      <w:r>
        <w:rPr>
          <w:spacing w:val="-68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решения;</w:t>
      </w:r>
      <w:r>
        <w:rPr>
          <w:spacing w:val="-3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6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экологической направленности.</w:t>
      </w:r>
    </w:p>
    <w:p w:rsidR="0086404F" w:rsidRDefault="0086404F">
      <w:pPr>
        <w:spacing w:line="276" w:lineRule="auto"/>
        <w:ind w:left="112" w:right="107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закономерностях,</w:t>
      </w:r>
      <w:r>
        <w:rPr>
          <w:spacing w:val="38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средой;</w:t>
      </w:r>
    </w:p>
    <w:p w:rsidR="0086404F" w:rsidRDefault="0086404F">
      <w:pPr>
        <w:spacing w:line="276" w:lineRule="auto"/>
        <w:jc w:val="both"/>
        <w:rPr>
          <w:sz w:val="28"/>
        </w:rPr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>
      <w:pPr>
        <w:pStyle w:val="BodyText"/>
        <w:spacing w:before="74" w:line="276" w:lineRule="auto"/>
        <w:ind w:right="107"/>
      </w:pPr>
      <w:r>
        <w:t>понимание роли биологической науки в формировании научного мировоззрения;</w:t>
      </w:r>
      <w:r>
        <w:rPr>
          <w:spacing w:val="1"/>
        </w:rPr>
        <w:t xml:space="preserve"> </w:t>
      </w:r>
      <w:r>
        <w:t>развитие научной любознательности, интереса к биологической науке, навыков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86404F" w:rsidRDefault="0086404F">
      <w:pPr>
        <w:spacing w:before="1" w:line="276" w:lineRule="auto"/>
        <w:ind w:left="112" w:right="108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изменяющимся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адекватная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условий;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биологической информации; планирование      действий    в      </w:t>
      </w:r>
      <w:r>
        <w:rPr>
          <w:spacing w:val="1"/>
          <w:sz w:val="28"/>
        </w:rPr>
        <w:t xml:space="preserve"> </w:t>
      </w:r>
      <w:r>
        <w:rPr>
          <w:sz w:val="28"/>
        </w:rPr>
        <w:t>новой   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биологических закономерностей.</w:t>
      </w:r>
    </w:p>
    <w:p w:rsidR="0086404F" w:rsidRDefault="0086404F">
      <w:pPr>
        <w:pStyle w:val="Heading1"/>
        <w:spacing w:before="1"/>
        <w:ind w:left="820"/>
        <w:jc w:val="both"/>
      </w:pP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86404F" w:rsidRDefault="0086404F">
      <w:pPr>
        <w:spacing w:before="48"/>
        <w:ind w:left="112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</w:p>
    <w:p w:rsidR="0086404F" w:rsidRDefault="0086404F">
      <w:pPr>
        <w:pStyle w:val="BodyText"/>
        <w:spacing w:line="321" w:lineRule="exact"/>
      </w:pPr>
      <w:r>
        <w:rPr>
          <w:u w:val="single"/>
        </w:rPr>
        <w:t>Базовые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логические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действия: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(явлений);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3" w:line="259" w:lineRule="auto"/>
        <w:ind w:right="107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процессов),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6"/>
        <w:rPr>
          <w:sz w:val="28"/>
        </w:rPr>
      </w:pPr>
      <w:r>
        <w:rPr>
          <w:sz w:val="28"/>
        </w:rPr>
        <w:t>с учётом предложенной биологической задачи выявлять закономерности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закономерностей 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противоречий;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9" w:lineRule="auto"/>
        <w:ind w:left="834" w:right="105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 умозаключений, умозаключений по аналогии,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1"/>
          <w:sz w:val="28"/>
        </w:rPr>
        <w:t xml:space="preserve"> </w:t>
      </w:r>
      <w:r>
        <w:rPr>
          <w:sz w:val="28"/>
        </w:rPr>
        <w:t>о взаимосвязях;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9" w:lineRule="auto"/>
        <w:ind w:left="834" w:right="106"/>
        <w:rPr>
          <w:sz w:val="28"/>
        </w:rPr>
      </w:pPr>
      <w:r>
        <w:rPr>
          <w:sz w:val="28"/>
        </w:rPr>
        <w:t>самостоятельно выбирать способ решения учебной биологической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 несколько вариантов решения, выбирать наиболее 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критериев).</w:t>
      </w:r>
    </w:p>
    <w:p w:rsidR="0086404F" w:rsidRDefault="0086404F">
      <w:pPr>
        <w:pStyle w:val="BodyText"/>
        <w:spacing w:line="320" w:lineRule="exact"/>
      </w:pPr>
      <w:r>
        <w:rPr>
          <w:u w:val="single"/>
        </w:rPr>
        <w:t>Базовые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исследовательские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действия: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342" w:lineRule="exact"/>
        <w:ind w:hanging="362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17" w:line="259" w:lineRule="auto"/>
        <w:ind w:right="108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данное;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6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1" w:line="259" w:lineRule="auto"/>
        <w:ind w:right="105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несложный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(процесса)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изучения,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9" w:lineRule="auto"/>
        <w:ind w:left="834" w:right="105"/>
        <w:rPr>
          <w:sz w:val="28"/>
        </w:rPr>
      </w:pP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собой;</w:t>
      </w:r>
    </w:p>
    <w:p w:rsidR="0086404F" w:rsidRDefault="0086404F">
      <w:pPr>
        <w:spacing w:line="259" w:lineRule="auto"/>
        <w:jc w:val="both"/>
        <w:rPr>
          <w:sz w:val="28"/>
        </w:rPr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73" w:line="259" w:lineRule="auto"/>
        <w:ind w:right="107"/>
        <w:rPr>
          <w:sz w:val="28"/>
        </w:rPr>
      </w:pPr>
      <w:r>
        <w:rPr>
          <w:sz w:val="28"/>
        </w:rPr>
        <w:t>оценивать на применимость и достоверность информацию, полученную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эксперимента;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проведённого наблюдения, эксперимента, владеть инструментами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 выводов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обобщений;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7"/>
        <w:rPr>
          <w:sz w:val="28"/>
        </w:rPr>
      </w:pPr>
      <w:r>
        <w:rPr>
          <w:sz w:val="28"/>
        </w:rPr>
        <w:t>прогнозировать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-12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их последствия в аналогичных или сходных ситуациях, а также 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 их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 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контекстах.</w:t>
      </w:r>
    </w:p>
    <w:p w:rsidR="0086404F" w:rsidRDefault="0086404F">
      <w:pPr>
        <w:pStyle w:val="BodyText"/>
        <w:spacing w:line="319" w:lineRule="exact"/>
      </w:pPr>
      <w:r>
        <w:rPr>
          <w:u w:val="single"/>
        </w:rPr>
        <w:t>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информацией: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9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 биологической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6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7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</w:t>
      </w:r>
      <w:r>
        <w:rPr>
          <w:spacing w:val="-67"/>
          <w:sz w:val="28"/>
        </w:rPr>
        <w:t xml:space="preserve"> </w:t>
      </w:r>
      <w:r>
        <w:rPr>
          <w:sz w:val="28"/>
        </w:rPr>
        <w:t>ту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идею,</w:t>
      </w:r>
      <w:r>
        <w:rPr>
          <w:spacing w:val="-1"/>
          <w:sz w:val="28"/>
        </w:rPr>
        <w:t xml:space="preserve"> </w:t>
      </w:r>
      <w:r>
        <w:rPr>
          <w:sz w:val="28"/>
        </w:rPr>
        <w:t>версию)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источниках;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7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иллюстрировать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5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-14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-17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-14"/>
          <w:sz w:val="28"/>
        </w:rPr>
        <w:t xml:space="preserve"> </w:t>
      </w:r>
      <w:r>
        <w:rPr>
          <w:sz w:val="28"/>
        </w:rPr>
        <w:t>иной</w:t>
      </w:r>
      <w:r>
        <w:rPr>
          <w:spacing w:val="-68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их комбинациями;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before="3" w:line="256" w:lineRule="auto"/>
        <w:ind w:left="834" w:right="105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before="6"/>
        <w:ind w:left="834" w:hanging="362"/>
        <w:rPr>
          <w:sz w:val="28"/>
        </w:rPr>
      </w:pPr>
      <w:r>
        <w:rPr>
          <w:sz w:val="28"/>
        </w:rPr>
        <w:t>запоминать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информацию.</w:t>
      </w:r>
    </w:p>
    <w:p w:rsidR="0086404F" w:rsidRDefault="0086404F">
      <w:pPr>
        <w:spacing w:before="184" w:line="322" w:lineRule="exact"/>
        <w:ind w:left="11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69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коммуникативными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действиями</w:t>
      </w:r>
    </w:p>
    <w:p w:rsidR="0086404F" w:rsidRDefault="0086404F">
      <w:pPr>
        <w:pStyle w:val="BodyText"/>
        <w:spacing w:line="321" w:lineRule="exact"/>
        <w:jc w:val="left"/>
      </w:pPr>
      <w:r>
        <w:rPr>
          <w:u w:val="single"/>
        </w:rPr>
        <w:t>Общение: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7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5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5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 лабораторных работ;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3"/>
        <w:jc w:val="left"/>
        <w:rPr>
          <w:sz w:val="28"/>
        </w:rPr>
      </w:pPr>
      <w:r>
        <w:rPr>
          <w:sz w:val="28"/>
        </w:rPr>
        <w:t>выражать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(свою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текстах;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24" w:line="259" w:lineRule="auto"/>
        <w:ind w:right="107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 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переговоры;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before="1" w:line="259" w:lineRule="auto"/>
        <w:ind w:left="834" w:right="106"/>
        <w:rPr>
          <w:sz w:val="28"/>
        </w:rPr>
      </w:pPr>
      <w:r>
        <w:rPr>
          <w:sz w:val="28"/>
        </w:rPr>
        <w:t>в ходе диалога и/или дискуссии задавать вопросы по существу обсуждаемой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6" w:lineRule="auto"/>
        <w:ind w:left="834" w:right="105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и сходство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позиций;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before="1" w:line="256" w:lineRule="auto"/>
        <w:ind w:left="834" w:right="106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:rsidR="0086404F" w:rsidRDefault="0086404F">
      <w:pPr>
        <w:spacing w:line="256" w:lineRule="auto"/>
        <w:jc w:val="both"/>
        <w:rPr>
          <w:sz w:val="28"/>
        </w:rPr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73" w:line="259" w:lineRule="auto"/>
        <w:ind w:right="108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0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иллюстративных материалов.</w:t>
      </w:r>
    </w:p>
    <w:p w:rsidR="0086404F" w:rsidRDefault="0086404F">
      <w:pPr>
        <w:pStyle w:val="BodyText"/>
        <w:spacing w:line="320" w:lineRule="exact"/>
      </w:pPr>
      <w:r>
        <w:rPr>
          <w:u w:val="single"/>
        </w:rPr>
        <w:t>Совместная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деятельность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(сотрудничество):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при решении конкретной биологической проблемы, 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применения групповых форм взаимодействия при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задачи;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её достижению: распределять роли, договариваться, обсуждать процесс 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 работы;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6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подчиняться;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6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мозговые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штурмы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иные);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6" w:lineRule="auto"/>
        <w:ind w:left="834" w:right="107"/>
        <w:rPr>
          <w:sz w:val="28"/>
        </w:rPr>
      </w:pP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свою</w:t>
      </w:r>
      <w:r>
        <w:rPr>
          <w:spacing w:val="-1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команды;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9" w:lineRule="auto"/>
        <w:ind w:left="834" w:right="104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 предоставлению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9" w:lineRule="auto"/>
        <w:ind w:left="834" w:right="106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школьников.</w:t>
      </w:r>
    </w:p>
    <w:p w:rsidR="0086404F" w:rsidRDefault="0086404F">
      <w:pPr>
        <w:tabs>
          <w:tab w:val="left" w:pos="506"/>
          <w:tab w:val="left" w:pos="1437"/>
          <w:tab w:val="left" w:pos="2855"/>
          <w:tab w:val="left" w:pos="5027"/>
          <w:tab w:val="left" w:pos="6419"/>
          <w:tab w:val="left" w:pos="8502"/>
        </w:tabs>
        <w:spacing w:before="149"/>
        <w:ind w:left="11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сфере</w:t>
      </w:r>
      <w:r>
        <w:rPr>
          <w:i/>
          <w:sz w:val="28"/>
        </w:rPr>
        <w:tab/>
        <w:t>овладения</w:t>
      </w:r>
      <w:r>
        <w:rPr>
          <w:i/>
          <w:sz w:val="28"/>
        </w:rPr>
        <w:tab/>
        <w:t>универсальными</w:t>
      </w:r>
      <w:r>
        <w:rPr>
          <w:i/>
          <w:sz w:val="28"/>
        </w:rPr>
        <w:tab/>
        <w:t>учебными</w:t>
      </w:r>
      <w:r>
        <w:rPr>
          <w:i/>
          <w:sz w:val="28"/>
        </w:rPr>
        <w:tab/>
        <w:t>регулятивными</w:t>
      </w:r>
      <w:r>
        <w:rPr>
          <w:i/>
          <w:sz w:val="28"/>
        </w:rPr>
        <w:tab/>
        <w:t>действиями:</w:t>
      </w:r>
    </w:p>
    <w:p w:rsidR="0086404F" w:rsidRDefault="0086404F">
      <w:pPr>
        <w:pStyle w:val="BodyText"/>
        <w:spacing w:before="2" w:line="321" w:lineRule="exact"/>
        <w:jc w:val="left"/>
      </w:pPr>
      <w:r>
        <w:rPr>
          <w:u w:val="single"/>
        </w:rPr>
        <w:t>Самоорганизация: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6" w:lineRule="auto"/>
        <w:ind w:right="106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3" w:line="256" w:lineRule="auto"/>
        <w:ind w:right="108"/>
        <w:rPr>
          <w:sz w:val="28"/>
        </w:rPr>
      </w:pPr>
      <w:r>
        <w:rPr>
          <w:sz w:val="28"/>
        </w:rPr>
        <w:t>ориентироваться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-1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6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-68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группой);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4" w:line="259" w:lineRule="auto"/>
        <w:ind w:right="1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 изучаемом</w:t>
      </w:r>
      <w:r>
        <w:rPr>
          <w:spacing w:val="-2"/>
          <w:sz w:val="28"/>
        </w:rPr>
        <w:t xml:space="preserve"> </w:t>
      </w:r>
      <w:r>
        <w:rPr>
          <w:sz w:val="28"/>
        </w:rPr>
        <w:t>биологическом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объекте;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342" w:lineRule="exact"/>
        <w:ind w:left="834" w:hanging="362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решение.</w:t>
      </w:r>
    </w:p>
    <w:p w:rsidR="0086404F" w:rsidRDefault="0086404F">
      <w:pPr>
        <w:spacing w:line="342" w:lineRule="exact"/>
        <w:jc w:val="both"/>
        <w:rPr>
          <w:sz w:val="28"/>
        </w:rPr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>
      <w:pPr>
        <w:pStyle w:val="BodyText"/>
        <w:spacing w:before="74"/>
      </w:pPr>
      <w:r>
        <w:rPr>
          <w:u w:val="single"/>
        </w:rPr>
        <w:t>Самоконтроль</w:t>
      </w:r>
      <w:r>
        <w:rPr>
          <w:spacing w:val="-5"/>
          <w:u w:val="single"/>
        </w:rPr>
        <w:t xml:space="preserve"> </w:t>
      </w:r>
      <w:r>
        <w:rPr>
          <w:u w:val="single"/>
        </w:rPr>
        <w:t>(рефлексия):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1"/>
        <w:ind w:hanging="362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25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 её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24" w:line="259" w:lineRule="auto"/>
        <w:ind w:right="107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обстоятельствам;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259" w:lineRule="auto"/>
        <w:ind w:right="106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произошедшей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9" w:lineRule="auto"/>
        <w:ind w:left="834" w:right="106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трудностей;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line="256" w:lineRule="auto"/>
        <w:ind w:left="112" w:right="2987" w:firstLine="361"/>
        <w:jc w:val="left"/>
        <w:rPr>
          <w:sz w:val="28"/>
        </w:rPr>
      </w:pPr>
      <w:r>
        <w:rPr>
          <w:sz w:val="28"/>
        </w:rPr>
        <w:t>оценивать соответствие результата цели и условиям.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Эмоциональный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интеллект: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line="323" w:lineRule="exact"/>
        <w:ind w:hanging="362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3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05"/>
          <w:sz w:val="28"/>
        </w:rPr>
        <w:t xml:space="preserve"> </w:t>
      </w:r>
      <w:r>
        <w:rPr>
          <w:sz w:val="28"/>
        </w:rPr>
        <w:t>и</w:t>
      </w:r>
      <w:r>
        <w:rPr>
          <w:spacing w:val="107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05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07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07"/>
          <w:sz w:val="28"/>
        </w:rPr>
        <w:t xml:space="preserve"> </w:t>
      </w:r>
      <w:r>
        <w:rPr>
          <w:sz w:val="28"/>
        </w:rPr>
        <w:t>и</w:t>
      </w:r>
      <w:r>
        <w:rPr>
          <w:spacing w:val="104"/>
          <w:sz w:val="28"/>
        </w:rPr>
        <w:t xml:space="preserve"> </w:t>
      </w:r>
      <w:r>
        <w:rPr>
          <w:sz w:val="28"/>
        </w:rPr>
        <w:t>эмоциями</w:t>
      </w:r>
    </w:p>
    <w:p w:rsidR="0086404F" w:rsidRDefault="0086404F">
      <w:pPr>
        <w:pStyle w:val="BodyText"/>
        <w:spacing w:before="14"/>
        <w:ind w:left="833"/>
        <w:jc w:val="left"/>
      </w:pPr>
      <w:r>
        <w:t>других;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2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24" w:line="256" w:lineRule="auto"/>
        <w:ind w:right="107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4"/>
        </w:tabs>
        <w:spacing w:before="4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эмоций.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before="24"/>
        <w:ind w:left="834" w:hanging="362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before="24"/>
        <w:ind w:left="834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мнению;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5"/>
        </w:tabs>
        <w:spacing w:before="25"/>
        <w:ind w:left="834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1"/>
          <w:sz w:val="28"/>
        </w:rPr>
        <w:t xml:space="preserve"> </w:t>
      </w:r>
      <w:r>
        <w:rPr>
          <w:sz w:val="28"/>
        </w:rPr>
        <w:t>и 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6"/>
        </w:tabs>
        <w:spacing w:before="24"/>
        <w:ind w:left="835" w:hanging="362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6"/>
        </w:tabs>
        <w:spacing w:before="24"/>
        <w:ind w:left="83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вокруг;</w:t>
      </w:r>
    </w:p>
    <w:p w:rsidR="0086404F" w:rsidRDefault="0086404F">
      <w:pPr>
        <w:pStyle w:val="ListParagraph"/>
        <w:numPr>
          <w:ilvl w:val="0"/>
          <w:numId w:val="3"/>
        </w:numPr>
        <w:tabs>
          <w:tab w:val="left" w:pos="836"/>
        </w:tabs>
        <w:spacing w:before="24" w:line="259" w:lineRule="auto"/>
        <w:ind w:left="835" w:right="105"/>
        <w:rPr>
          <w:sz w:val="28"/>
        </w:rPr>
      </w:pPr>
      <w:r>
        <w:rPr>
          <w:sz w:val="28"/>
        </w:rPr>
        <w:t>овладеть системой универсальных учебных регулятивных действий, которая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(внутренняя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самодисциплины,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устойчивого поведения).</w:t>
      </w:r>
    </w:p>
    <w:p w:rsidR="0086404F" w:rsidRDefault="0086404F">
      <w:pPr>
        <w:spacing w:before="160" w:line="276" w:lineRule="auto"/>
        <w:ind w:left="823" w:right="3742" w:hanging="142"/>
        <w:jc w:val="both"/>
        <w:rPr>
          <w:sz w:val="28"/>
        </w:rPr>
      </w:pPr>
      <w:r>
        <w:rPr>
          <w:b/>
          <w:sz w:val="28"/>
        </w:rPr>
        <w:t xml:space="preserve">Предметные результаты </w:t>
      </w:r>
      <w:r>
        <w:rPr>
          <w:sz w:val="28"/>
        </w:rPr>
        <w:t>освоения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(интеллектуальной)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сфере: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4"/>
        </w:tabs>
        <w:spacing w:line="273" w:lineRule="auto"/>
        <w:ind w:left="115" w:right="105" w:firstLine="357"/>
        <w:rPr>
          <w:sz w:val="28"/>
        </w:rPr>
      </w:pPr>
      <w:r>
        <w:rPr>
          <w:sz w:val="28"/>
        </w:rPr>
        <w:t>приобретение опыта использования методов биологической науки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биологических объектов, явлений и процессов: наблюдение, 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несложных биологических опытов и экспериментов, в том числе 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использованием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аналоговых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инструментов;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4"/>
        </w:tabs>
        <w:spacing w:before="10" w:line="273" w:lineRule="auto"/>
        <w:ind w:left="115" w:right="105" w:firstLine="357"/>
        <w:rPr>
          <w:sz w:val="28"/>
        </w:rPr>
      </w:pPr>
      <w:r>
        <w:rPr>
          <w:sz w:val="28"/>
        </w:rPr>
        <w:t>формирование умения интегрировать биологические знания со знаниями из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учебных предметов (физики, химии, географии, истории, обществознания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86404F" w:rsidRDefault="0086404F">
      <w:pPr>
        <w:spacing w:line="273" w:lineRule="auto"/>
        <w:jc w:val="both"/>
        <w:rPr>
          <w:sz w:val="28"/>
        </w:rPr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>
      <w:pPr>
        <w:pStyle w:val="ListParagraph"/>
        <w:numPr>
          <w:ilvl w:val="0"/>
          <w:numId w:val="8"/>
        </w:numPr>
        <w:tabs>
          <w:tab w:val="left" w:pos="821"/>
        </w:tabs>
        <w:spacing w:before="76" w:line="273" w:lineRule="auto"/>
        <w:ind w:right="107" w:firstLine="357"/>
        <w:rPr>
          <w:sz w:val="28"/>
        </w:rPr>
      </w:pPr>
      <w:r>
        <w:rPr>
          <w:sz w:val="28"/>
        </w:rPr>
        <w:t>формирование умений решать учебные задачи биологического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расчеты,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before="7" w:line="273" w:lineRule="auto"/>
        <w:ind w:left="113" w:right="106" w:firstLine="357"/>
        <w:rPr>
          <w:sz w:val="28"/>
        </w:rPr>
      </w:pPr>
      <w:r>
        <w:rPr>
          <w:sz w:val="28"/>
        </w:rPr>
        <w:t>формирование умения планировать учебное исследование или 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с учетом поставленной цели: формулировать проблему, гипотезу и 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 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91"/>
        </w:tabs>
        <w:spacing w:before="8" w:line="276" w:lineRule="auto"/>
        <w:ind w:left="113" w:right="106" w:firstLine="35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(предпрофильная подготовка и профессиональная ориентация) и выбору биологии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как профильного предмета на ступени среднего полного образования для будущей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ветеринарии,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line="273" w:lineRule="auto"/>
        <w:ind w:left="113" w:right="106" w:firstLine="357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 представленной в разной форме (в виде текста, табличных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 ее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достоверности;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before="4" w:line="276" w:lineRule="auto"/>
        <w:ind w:left="113" w:right="106" w:firstLine="357"/>
        <w:rPr>
          <w:sz w:val="28"/>
        </w:rPr>
      </w:pPr>
      <w:r>
        <w:rPr>
          <w:sz w:val="28"/>
        </w:rPr>
        <w:t>умение интегрировать биологические знания со знаниями других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 интерес к углублению биологических знаний и выбору биологии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ветеринарии,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 спорта - иметь четкие представления о материалистической 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геномов</w:t>
      </w:r>
      <w:r>
        <w:rPr>
          <w:spacing w:val="-4"/>
          <w:sz w:val="28"/>
        </w:rPr>
        <w:t xml:space="preserve"> </w:t>
      </w:r>
      <w:r>
        <w:rPr>
          <w:sz w:val="28"/>
        </w:rPr>
        <w:t>живых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регуляцию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line="271" w:lineRule="auto"/>
        <w:ind w:left="113" w:right="107" w:firstLine="357"/>
        <w:rPr>
          <w:sz w:val="28"/>
        </w:rPr>
      </w:pPr>
      <w:r>
        <w:rPr>
          <w:sz w:val="28"/>
        </w:rPr>
        <w:t>знание основных факторов окружающей среды, влияющих на развитие 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живых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факторам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3"/>
        </w:tabs>
        <w:spacing w:before="7" w:line="273" w:lineRule="auto"/>
        <w:ind w:left="114" w:right="105" w:firstLine="357"/>
        <w:rPr>
          <w:sz w:val="28"/>
        </w:rPr>
      </w:pPr>
      <w:r>
        <w:rPr>
          <w:sz w:val="28"/>
        </w:rPr>
        <w:t>знание основных подходов биотехнологии, использования ее достижений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 жизни человека, особенности использования живых организмов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нужд человека;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3"/>
        </w:tabs>
        <w:spacing w:before="5" w:line="273" w:lineRule="auto"/>
        <w:ind w:left="114" w:right="105" w:firstLine="357"/>
        <w:rPr>
          <w:sz w:val="28"/>
        </w:rPr>
      </w:pPr>
      <w:r>
        <w:rPr>
          <w:sz w:val="28"/>
        </w:rPr>
        <w:t>знание основных подходов селекции и биотехнологии культурных 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гибридизация,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отдаленная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гибридизация,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отбор,</w:t>
      </w:r>
      <w:r>
        <w:rPr>
          <w:spacing w:val="1"/>
          <w:sz w:val="28"/>
        </w:rPr>
        <w:t xml:space="preserve"> </w:t>
      </w:r>
      <w:r>
        <w:rPr>
          <w:sz w:val="28"/>
        </w:rPr>
        <w:t>гетерозис,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трансформация,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мутагенез,</w:t>
      </w:r>
      <w:r>
        <w:rPr>
          <w:spacing w:val="-1"/>
          <w:sz w:val="28"/>
        </w:rPr>
        <w:t xml:space="preserve"> </w:t>
      </w:r>
      <w:r>
        <w:rPr>
          <w:sz w:val="28"/>
        </w:rPr>
        <w:t>генетическое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редактирование;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before="8" w:line="273" w:lineRule="auto"/>
        <w:ind w:left="113" w:right="105" w:firstLine="357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1"/>
          <w:sz w:val="28"/>
        </w:rPr>
        <w:t xml:space="preserve"> </w:t>
      </w:r>
      <w:r>
        <w:rPr>
          <w:sz w:val="28"/>
        </w:rPr>
        <w:t>молекулярной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геномики,</w:t>
      </w:r>
      <w:r>
        <w:rPr>
          <w:spacing w:val="-9"/>
          <w:sz w:val="28"/>
        </w:rPr>
        <w:t xml:space="preserve"> </w:t>
      </w:r>
      <w:r>
        <w:rPr>
          <w:sz w:val="28"/>
        </w:rPr>
        <w:t>метагеномики,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протеомики;</w:t>
      </w:r>
    </w:p>
    <w:p w:rsidR="0086404F" w:rsidRDefault="0086404F">
      <w:pPr>
        <w:pStyle w:val="ListParagraph"/>
        <w:numPr>
          <w:ilvl w:val="0"/>
          <w:numId w:val="8"/>
        </w:numPr>
        <w:tabs>
          <w:tab w:val="left" w:pos="822"/>
        </w:tabs>
        <w:spacing w:before="7" w:line="271" w:lineRule="auto"/>
        <w:ind w:left="113" w:right="107" w:firstLine="357"/>
        <w:rPr>
          <w:sz w:val="28"/>
        </w:rPr>
      </w:pPr>
      <w:r>
        <w:rPr>
          <w:sz w:val="28"/>
        </w:rPr>
        <w:t>знание основных заболеваний человека, механизмов их развития, 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лечения;</w:t>
      </w:r>
    </w:p>
    <w:p w:rsidR="0086404F" w:rsidRDefault="0086404F">
      <w:pPr>
        <w:spacing w:line="271" w:lineRule="auto"/>
        <w:jc w:val="both"/>
        <w:rPr>
          <w:sz w:val="28"/>
        </w:rPr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>
      <w:pPr>
        <w:pStyle w:val="ListParagraph"/>
        <w:numPr>
          <w:ilvl w:val="0"/>
          <w:numId w:val="8"/>
        </w:numPr>
        <w:tabs>
          <w:tab w:val="left" w:pos="821"/>
        </w:tabs>
        <w:spacing w:before="76" w:line="276" w:lineRule="auto"/>
        <w:ind w:right="108" w:firstLine="357"/>
        <w:rPr>
          <w:sz w:val="28"/>
        </w:rPr>
      </w:pPr>
      <w:r>
        <w:rPr>
          <w:sz w:val="28"/>
        </w:rPr>
        <w:t>формирование умения использовать понятийный аппарат и символический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заложить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фундамент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мировоззрения.</w:t>
      </w:r>
    </w:p>
    <w:p w:rsidR="0086404F" w:rsidRDefault="0086404F">
      <w:pPr>
        <w:pStyle w:val="BodyText"/>
        <w:spacing w:before="156"/>
        <w:ind w:left="820"/>
      </w:pPr>
      <w:r>
        <w:t>В</w:t>
      </w:r>
      <w:r>
        <w:rPr>
          <w:spacing w:val="-5"/>
        </w:rPr>
        <w:t xml:space="preserve"> </w:t>
      </w:r>
      <w:r>
        <w:t>ценностно-ориентационной</w:t>
      </w:r>
      <w:r>
        <w:rPr>
          <w:spacing w:val="-4"/>
        </w:rPr>
        <w:t xml:space="preserve"> </w:t>
      </w:r>
      <w:r>
        <w:t>сфере:</w:t>
      </w:r>
    </w:p>
    <w:p w:rsidR="0086404F" w:rsidRDefault="0086404F">
      <w:pPr>
        <w:pStyle w:val="ListParagraph"/>
        <w:numPr>
          <w:ilvl w:val="0"/>
          <w:numId w:val="2"/>
        </w:numPr>
        <w:tabs>
          <w:tab w:val="left" w:pos="471"/>
        </w:tabs>
        <w:spacing w:before="49" w:line="273" w:lineRule="auto"/>
        <w:ind w:right="106"/>
        <w:rPr>
          <w:sz w:val="28"/>
        </w:rPr>
      </w:pPr>
      <w:r>
        <w:rPr>
          <w:sz w:val="28"/>
        </w:rPr>
        <w:t>знание,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злободневные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среды, сохранение здоровья человека, контроль и восстановление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экосистем.</w:t>
      </w:r>
    </w:p>
    <w:p w:rsidR="0086404F" w:rsidRDefault="0086404F">
      <w:pPr>
        <w:spacing w:line="273" w:lineRule="auto"/>
        <w:jc w:val="both"/>
        <w:rPr>
          <w:sz w:val="28"/>
        </w:rPr>
        <w:sectPr w:rsidR="0086404F">
          <w:pgSz w:w="11910" w:h="16840"/>
          <w:pgMar w:top="1040" w:right="740" w:bottom="280" w:left="1020" w:header="720" w:footer="720" w:gutter="0"/>
          <w:cols w:space="720"/>
        </w:sectPr>
      </w:pPr>
    </w:p>
    <w:p w:rsidR="0086404F" w:rsidRDefault="0086404F" w:rsidP="00EC5187">
      <w:pPr>
        <w:pStyle w:val="Heading1"/>
        <w:spacing w:before="74"/>
        <w:ind w:left="691" w:right="126"/>
        <w:jc w:val="center"/>
        <w:rPr>
          <w:b w:val="0"/>
          <w:sz w:val="19"/>
        </w:rPr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86404F" w:rsidRDefault="0086404F">
      <w:pPr>
        <w:pStyle w:val="Heading1"/>
        <w:spacing w:before="89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0"/>
        <w:gridCol w:w="3967"/>
        <w:gridCol w:w="3254"/>
      </w:tblGrid>
      <w:tr w:rsidR="0086404F" w:rsidTr="002D5F56">
        <w:trPr>
          <w:trHeight w:val="966"/>
        </w:trPr>
        <w:tc>
          <w:tcPr>
            <w:tcW w:w="2690" w:type="dxa"/>
          </w:tcPr>
          <w:p w:rsidR="0086404F" w:rsidRPr="002D5F56" w:rsidRDefault="0086404F" w:rsidP="002D5F5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86404F" w:rsidRPr="002D5F56" w:rsidRDefault="0086404F" w:rsidP="002D5F56">
            <w:pPr>
              <w:pStyle w:val="TableParagraph"/>
              <w:ind w:left="967" w:right="952"/>
              <w:jc w:val="center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Темы</w:t>
            </w:r>
          </w:p>
        </w:tc>
        <w:tc>
          <w:tcPr>
            <w:tcW w:w="3967" w:type="dxa"/>
          </w:tcPr>
          <w:p w:rsidR="0086404F" w:rsidRPr="002D5F56" w:rsidRDefault="0086404F" w:rsidP="002D5F56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86404F" w:rsidRPr="002D5F56" w:rsidRDefault="0086404F" w:rsidP="002D5F56">
            <w:pPr>
              <w:pStyle w:val="TableParagraph"/>
              <w:ind w:left="602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Основное</w:t>
            </w:r>
            <w:r w:rsidRPr="002D5F56">
              <w:rPr>
                <w:b/>
                <w:spacing w:val="-5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содержание</w:t>
            </w:r>
          </w:p>
        </w:tc>
        <w:tc>
          <w:tcPr>
            <w:tcW w:w="3254" w:type="dxa"/>
          </w:tcPr>
          <w:p w:rsidR="0086404F" w:rsidRPr="002D5F56" w:rsidRDefault="0086404F" w:rsidP="002D5F56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86404F" w:rsidRPr="002D5F56" w:rsidRDefault="0086404F" w:rsidP="002D5F56">
            <w:pPr>
              <w:pStyle w:val="TableParagraph"/>
              <w:spacing w:before="1" w:line="320" w:lineRule="atLeast"/>
              <w:ind w:left="821" w:right="724" w:hanging="68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Деятельность</w:t>
            </w:r>
            <w:r w:rsidRPr="002D5F56">
              <w:rPr>
                <w:b/>
                <w:spacing w:val="-67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школьников</w:t>
            </w:r>
          </w:p>
        </w:tc>
      </w:tr>
      <w:tr w:rsidR="0086404F" w:rsidTr="002D5F56">
        <w:trPr>
          <w:trHeight w:val="3161"/>
        </w:trPr>
        <w:tc>
          <w:tcPr>
            <w:tcW w:w="2690" w:type="dxa"/>
          </w:tcPr>
          <w:p w:rsidR="0086404F" w:rsidRPr="002D5F56" w:rsidRDefault="0086404F" w:rsidP="002D5F56">
            <w:pPr>
              <w:pStyle w:val="TableParagraph"/>
              <w:ind w:left="110" w:right="177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Тема 1. Введение в</w:t>
            </w:r>
            <w:r w:rsidRPr="002D5F56">
              <w:rPr>
                <w:b/>
                <w:spacing w:val="-67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растениеводство</w:t>
            </w:r>
            <w:r w:rsidRPr="002D5F56">
              <w:rPr>
                <w:b/>
                <w:spacing w:val="1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(2 ч)</w:t>
            </w:r>
          </w:p>
        </w:tc>
        <w:tc>
          <w:tcPr>
            <w:tcW w:w="3967" w:type="dxa"/>
          </w:tcPr>
          <w:p w:rsidR="0086404F" w:rsidRPr="002D5F56" w:rsidRDefault="0086404F" w:rsidP="002D5F56">
            <w:pPr>
              <w:pStyle w:val="TableParagraph"/>
              <w:ind w:right="504"/>
              <w:rPr>
                <w:sz w:val="28"/>
              </w:rPr>
            </w:pPr>
            <w:r w:rsidRPr="002D5F56">
              <w:rPr>
                <w:sz w:val="28"/>
              </w:rPr>
              <w:t>Что-такое растениеводство:</w:t>
            </w:r>
            <w:r w:rsidRPr="002D5F56">
              <w:rPr>
                <w:spacing w:val="-68"/>
                <w:sz w:val="28"/>
              </w:rPr>
              <w:t xml:space="preserve"> </w:t>
            </w:r>
            <w:r w:rsidRPr="002D5F56">
              <w:rPr>
                <w:sz w:val="28"/>
              </w:rPr>
              <w:t>основные факторы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выращивания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растений.</w:t>
            </w:r>
          </w:p>
          <w:p w:rsidR="0086404F" w:rsidRPr="002D5F56" w:rsidRDefault="0086404F" w:rsidP="002D5F56">
            <w:pPr>
              <w:pStyle w:val="TableParagraph"/>
              <w:ind w:right="207"/>
              <w:rPr>
                <w:sz w:val="28"/>
              </w:rPr>
            </w:pPr>
            <w:r w:rsidRPr="002D5F56">
              <w:rPr>
                <w:sz w:val="28"/>
              </w:rPr>
              <w:t>История развития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агрохимических знаний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(работы М.В. Ломоносова, Ю.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Либиха,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Буссенго,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В.В.</w:t>
            </w:r>
          </w:p>
          <w:p w:rsidR="0086404F" w:rsidRPr="002D5F56" w:rsidRDefault="0086404F" w:rsidP="002D5F56">
            <w:pPr>
              <w:pStyle w:val="TableParagraph"/>
              <w:spacing w:line="320" w:lineRule="atLeast"/>
              <w:ind w:right="359"/>
              <w:rPr>
                <w:sz w:val="28"/>
              </w:rPr>
            </w:pPr>
            <w:r w:rsidRPr="002D5F56">
              <w:rPr>
                <w:sz w:val="28"/>
              </w:rPr>
              <w:t>Докучаева, К.А. Тимирязева,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П.А.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Костычева,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Д.Н.Прянишникова</w:t>
            </w:r>
          </w:p>
        </w:tc>
        <w:tc>
          <w:tcPr>
            <w:tcW w:w="3254" w:type="dxa"/>
          </w:tcPr>
          <w:p w:rsidR="0086404F" w:rsidRPr="002D5F56" w:rsidRDefault="0086404F" w:rsidP="002D5F5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  <w:p w:rsidR="0086404F" w:rsidRPr="002D5F56" w:rsidRDefault="0086404F" w:rsidP="002D5F56">
            <w:pPr>
              <w:pStyle w:val="TableParagraph"/>
              <w:ind w:left="110"/>
              <w:rPr>
                <w:sz w:val="28"/>
              </w:rPr>
            </w:pPr>
            <w:r w:rsidRPr="002D5F56">
              <w:rPr>
                <w:sz w:val="28"/>
              </w:rPr>
              <w:t>«Бочка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Либиха».</w:t>
            </w:r>
          </w:p>
        </w:tc>
      </w:tr>
      <w:tr w:rsidR="0086404F" w:rsidTr="002D5F56">
        <w:trPr>
          <w:trHeight w:val="327"/>
        </w:trPr>
        <w:tc>
          <w:tcPr>
            <w:tcW w:w="2690" w:type="dxa"/>
            <w:tcBorders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7" w:lineRule="exact"/>
              <w:ind w:left="110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Тема 2.</w:t>
            </w:r>
          </w:p>
        </w:tc>
        <w:tc>
          <w:tcPr>
            <w:tcW w:w="3967" w:type="dxa"/>
            <w:tcBorders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7" w:lineRule="exact"/>
              <w:rPr>
                <w:sz w:val="28"/>
              </w:rPr>
            </w:pPr>
            <w:r w:rsidRPr="002D5F56">
              <w:rPr>
                <w:sz w:val="28"/>
              </w:rPr>
              <w:t>Правила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постановки</w:t>
            </w:r>
          </w:p>
        </w:tc>
        <w:tc>
          <w:tcPr>
            <w:tcW w:w="3254" w:type="dxa"/>
            <w:tcBorders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Исследовательская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Агротехнический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агроэкспериментов.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работа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«Факторы,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эксперимент</w:t>
            </w:r>
            <w:r w:rsidRPr="002D5F56">
              <w:rPr>
                <w:b/>
                <w:spacing w:val="-1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(6 ч)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Постановка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экспериментов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с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влияющие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на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растениями.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Выбор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темы,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прорастание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семян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(рост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составление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гипотезы,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цели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и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проростков)».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задач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эксперимента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по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выращиванию</w:t>
            </w:r>
            <w:r w:rsidRPr="002D5F56">
              <w:rPr>
                <w:spacing w:val="-6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в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«Сбор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установки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для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контролируемой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среде.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выращивания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в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Контроли,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повторности,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 w:rsidRPr="002D5F56">
              <w:rPr>
                <w:sz w:val="28"/>
              </w:rPr>
              <w:t>контролируемых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проведение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эксперимента.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 w:rsidRPr="002D5F56">
              <w:rPr>
                <w:sz w:val="28"/>
              </w:rPr>
              <w:t>условиях».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Планирование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эксперимента.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Оценка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результатов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эксперимента.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Освоение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технологии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круглогодичного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выращивания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салатов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и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микрозелени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в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контролируемых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</w:tr>
      <w:tr w:rsidR="0086404F" w:rsidTr="002D5F56">
        <w:trPr>
          <w:trHeight w:val="316"/>
        </w:trPr>
        <w:tc>
          <w:tcPr>
            <w:tcW w:w="2690" w:type="dxa"/>
            <w:tcBorders>
              <w:top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:rsidR="0086404F" w:rsidRPr="002D5F56" w:rsidRDefault="0086404F" w:rsidP="002D5F56">
            <w:pPr>
              <w:pStyle w:val="TableParagraph"/>
              <w:spacing w:line="297" w:lineRule="exact"/>
              <w:rPr>
                <w:sz w:val="28"/>
              </w:rPr>
            </w:pPr>
            <w:r w:rsidRPr="002D5F56">
              <w:rPr>
                <w:sz w:val="28"/>
              </w:rPr>
              <w:t>искусственных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условиях.</w:t>
            </w:r>
          </w:p>
        </w:tc>
        <w:tc>
          <w:tcPr>
            <w:tcW w:w="3254" w:type="dxa"/>
            <w:tcBorders>
              <w:top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</w:tr>
      <w:tr w:rsidR="0086404F" w:rsidTr="002D5F56">
        <w:trPr>
          <w:trHeight w:val="327"/>
        </w:trPr>
        <w:tc>
          <w:tcPr>
            <w:tcW w:w="2690" w:type="dxa"/>
            <w:tcBorders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7" w:lineRule="exact"/>
              <w:ind w:left="110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Тема</w:t>
            </w:r>
            <w:r w:rsidRPr="002D5F56">
              <w:rPr>
                <w:b/>
                <w:spacing w:val="-1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3.</w:t>
            </w:r>
            <w:r w:rsidRPr="002D5F56">
              <w:rPr>
                <w:b/>
                <w:spacing w:val="-2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Роль</w:t>
            </w:r>
          </w:p>
        </w:tc>
        <w:tc>
          <w:tcPr>
            <w:tcW w:w="3967" w:type="dxa"/>
            <w:tcBorders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7" w:lineRule="exact"/>
              <w:rPr>
                <w:sz w:val="28"/>
              </w:rPr>
            </w:pPr>
            <w:r w:rsidRPr="002D5F56">
              <w:rPr>
                <w:sz w:val="28"/>
              </w:rPr>
              <w:t>Вода.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Раствор.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Вытяжка.</w:t>
            </w:r>
          </w:p>
        </w:tc>
        <w:tc>
          <w:tcPr>
            <w:tcW w:w="3254" w:type="dxa"/>
            <w:tcBorders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химических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Анионы,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катионы,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«Схемы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питательных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элементов</w:t>
            </w:r>
            <w:r w:rsidRPr="002D5F56">
              <w:rPr>
                <w:b/>
                <w:spacing w:val="-1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в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электропроводность</w:t>
            </w:r>
            <w:r w:rsidRPr="002D5F56">
              <w:rPr>
                <w:spacing w:val="-6"/>
                <w:sz w:val="28"/>
              </w:rPr>
              <w:t xml:space="preserve"> </w:t>
            </w:r>
            <w:r w:rsidRPr="002D5F56">
              <w:rPr>
                <w:sz w:val="28"/>
              </w:rPr>
              <w:t>и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рН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растворов.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Расчет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доз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питании</w:t>
            </w:r>
            <w:r w:rsidRPr="002D5F56">
              <w:rPr>
                <w:b/>
                <w:spacing w:val="-3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растений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раствора.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Роль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химических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удобрений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для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(20</w:t>
            </w:r>
            <w:r w:rsidRPr="002D5F56">
              <w:rPr>
                <w:b/>
                <w:spacing w:val="-1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ч)</w:t>
            </w: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элементов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в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питании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питательных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растворов».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Получение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питательных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веществ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растениями.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«Правила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смешивания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Удобрения: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органические,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удобрений»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минеральные,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микробиологические.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Типы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«Питание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растений: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питания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растений.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Воздушное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технология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и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минеральное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(корневое)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приготовления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питание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растений.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Транспорт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питательных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растворов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питательных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веществ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для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разных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культур».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растений: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восходящий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и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нисходящий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ток.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Важнейшие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«Мониторинг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калийные,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фосфорные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и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минерального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питания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азотные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удобрения,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их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растений».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свойства.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Простые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и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сложные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6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удобрения.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«Растительная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Рост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и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развитие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растений: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диагностика».</w:t>
            </w:r>
          </w:p>
        </w:tc>
      </w:tr>
      <w:tr w:rsidR="0086404F" w:rsidTr="002D5F56">
        <w:trPr>
          <w:trHeight w:val="321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этапы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онтогенеза,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факторы,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Исследовательская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влияющие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на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рост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растений: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работа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«Оценка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rPr>
                <w:sz w:val="28"/>
              </w:rPr>
            </w:pPr>
            <w:r w:rsidRPr="002D5F56">
              <w:rPr>
                <w:sz w:val="28"/>
              </w:rPr>
              <w:t>свет,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густота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посадок,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питание,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состояния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комнатных</w:t>
            </w:r>
          </w:p>
        </w:tc>
      </w:tr>
      <w:tr w:rsidR="0086404F" w:rsidTr="002D5F56">
        <w:trPr>
          <w:trHeight w:val="322"/>
        </w:trPr>
        <w:tc>
          <w:tcPr>
            <w:tcW w:w="2690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rPr>
                <w:sz w:val="28"/>
              </w:rPr>
            </w:pPr>
            <w:r w:rsidRPr="002D5F56">
              <w:rPr>
                <w:sz w:val="28"/>
              </w:rPr>
              <w:t>субстрат.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:rsidR="0086404F" w:rsidRPr="002D5F56" w:rsidRDefault="0086404F" w:rsidP="002D5F5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растений,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на</w:t>
            </w:r>
          </w:p>
        </w:tc>
      </w:tr>
      <w:tr w:rsidR="0086404F" w:rsidTr="002D5F56">
        <w:trPr>
          <w:trHeight w:val="315"/>
        </w:trPr>
        <w:tc>
          <w:tcPr>
            <w:tcW w:w="2690" w:type="dxa"/>
            <w:tcBorders>
              <w:top w:val="nil"/>
            </w:tcBorders>
          </w:tcPr>
          <w:p w:rsidR="0086404F" w:rsidRDefault="0086404F" w:rsidP="002D5F56">
            <w:pPr>
              <w:pStyle w:val="TableParagraph"/>
              <w:ind w:left="0"/>
            </w:pPr>
          </w:p>
        </w:tc>
        <w:tc>
          <w:tcPr>
            <w:tcW w:w="3967" w:type="dxa"/>
            <w:tcBorders>
              <w:top w:val="nil"/>
            </w:tcBorders>
          </w:tcPr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>Особенности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питания растений азотом. Азот и его значение в жизни растений. Формы азота и их превращение в почве.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>Источники фосфора для растения. Значение фосфорсодержащих соединений в клетке. Роль макроэргических соединений фосфора в энергетическом обмене.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>Влияние калия на физические свойства протоплазмы, на ферменты углеводородного обмена, синтез белков и др.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>Роль калия в поддержании ионного баланса в тканях, в процессах саморегуляции. Регуляторная и структурообразовательная роль кальция. Участие в образовании клеточной стенки, поддержании структуры мембран и регуляция их проницаемости. Значение магния в метаболизме растений.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>Магний в составе хлорофилла, сходство хлорофилла и гемоглобина как свидетельство единства органического мира.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>Сера и его основные соединения, их роль в структурной организации клетки, участие в окислительно- восстановительных реакциях Микроэлементы.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>Представления о роли микроэлементов в метаболизме растений. Особенности поступления микроэлементов в растения.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 xml:space="preserve">Синергизм и антагонизм  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  <w:r w:rsidRPr="002D5F56">
              <w:rPr>
                <w:sz w:val="28"/>
              </w:rPr>
              <w:tab/>
              <w:t>элементов питания растений. Растительная диагностика и методы идентификации недостатка/избытка элементов питания.</w:t>
            </w:r>
            <w:r w:rsidRPr="002D5F56">
              <w:rPr>
                <w:sz w:val="28"/>
              </w:rPr>
              <w:tab/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rPr>
                <w:sz w:val="28"/>
              </w:rPr>
            </w:pPr>
          </w:p>
        </w:tc>
        <w:tc>
          <w:tcPr>
            <w:tcW w:w="3254" w:type="dxa"/>
            <w:tcBorders>
              <w:top w:val="nil"/>
            </w:tcBorders>
          </w:tcPr>
          <w:p w:rsidR="0086404F" w:rsidRPr="002D5F56" w:rsidRDefault="0086404F" w:rsidP="002D5F56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школьной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территории, установка причин патологических состояний (при наличии)».</w:t>
            </w:r>
          </w:p>
          <w:p w:rsidR="0086404F" w:rsidRPr="002D5F56" w:rsidRDefault="0086404F" w:rsidP="002D5F56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Исследовательская работа «Оценка влияния различных элементов на состояние растений (составление различных подкормок)».</w:t>
            </w:r>
          </w:p>
        </w:tc>
      </w:tr>
      <w:tr w:rsidR="0086404F" w:rsidTr="002D5F56">
        <w:trPr>
          <w:trHeight w:val="6441"/>
        </w:trPr>
        <w:tc>
          <w:tcPr>
            <w:tcW w:w="2690" w:type="dxa"/>
          </w:tcPr>
          <w:p w:rsidR="0086404F" w:rsidRPr="002D5F56" w:rsidRDefault="0086404F" w:rsidP="002D5F56">
            <w:pPr>
              <w:pStyle w:val="TableParagraph"/>
              <w:ind w:left="110" w:right="269"/>
              <w:rPr>
                <w:b/>
                <w:sz w:val="28"/>
              </w:rPr>
            </w:pPr>
            <w:r w:rsidRPr="002D5F56">
              <w:rPr>
                <w:b/>
                <w:sz w:val="28"/>
              </w:rPr>
              <w:t>Тема 4.</w:t>
            </w:r>
            <w:r w:rsidRPr="002D5F56">
              <w:rPr>
                <w:b/>
                <w:spacing w:val="1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Регуляторы</w:t>
            </w:r>
            <w:r w:rsidRPr="002D5F56">
              <w:rPr>
                <w:b/>
                <w:spacing w:val="-10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роста</w:t>
            </w:r>
            <w:r w:rsidRPr="002D5F56">
              <w:rPr>
                <w:b/>
                <w:spacing w:val="-67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растений. Защита</w:t>
            </w:r>
            <w:r w:rsidRPr="002D5F56">
              <w:rPr>
                <w:b/>
                <w:spacing w:val="-67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растений</w:t>
            </w:r>
            <w:r w:rsidRPr="002D5F56">
              <w:rPr>
                <w:b/>
                <w:spacing w:val="-2"/>
                <w:sz w:val="28"/>
              </w:rPr>
              <w:t xml:space="preserve"> </w:t>
            </w:r>
            <w:r w:rsidRPr="002D5F56">
              <w:rPr>
                <w:b/>
                <w:sz w:val="28"/>
              </w:rPr>
              <w:t>(6 ч)</w:t>
            </w:r>
          </w:p>
        </w:tc>
        <w:tc>
          <w:tcPr>
            <w:tcW w:w="3967" w:type="dxa"/>
          </w:tcPr>
          <w:p w:rsidR="0086404F" w:rsidRPr="002D5F56" w:rsidRDefault="0086404F" w:rsidP="002D5F56">
            <w:pPr>
              <w:pStyle w:val="TableParagraph"/>
              <w:ind w:right="257"/>
              <w:rPr>
                <w:sz w:val="28"/>
              </w:rPr>
            </w:pPr>
            <w:r w:rsidRPr="002D5F56">
              <w:rPr>
                <w:sz w:val="28"/>
              </w:rPr>
              <w:t>Понятие о регуляторах роста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растений.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Стимуляторы</w:t>
            </w:r>
            <w:r w:rsidRPr="002D5F56">
              <w:rPr>
                <w:spacing w:val="-4"/>
                <w:sz w:val="28"/>
              </w:rPr>
              <w:t xml:space="preserve"> </w:t>
            </w:r>
            <w:r w:rsidRPr="002D5F56">
              <w:rPr>
                <w:sz w:val="28"/>
              </w:rPr>
              <w:t>роста</w:t>
            </w:r>
          </w:p>
          <w:p w:rsidR="0086404F" w:rsidRPr="002D5F56" w:rsidRDefault="0086404F" w:rsidP="002D5F56">
            <w:pPr>
              <w:pStyle w:val="TableParagraph"/>
              <w:ind w:right="334"/>
              <w:rPr>
                <w:sz w:val="28"/>
              </w:rPr>
            </w:pPr>
            <w:r w:rsidRPr="002D5F56">
              <w:rPr>
                <w:sz w:val="28"/>
              </w:rPr>
              <w:t>– фитогормоны (ауксины,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гиббереллины, цитокинины).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Ингибиторы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роста</w:t>
            </w:r>
            <w:r w:rsidRPr="002D5F56">
              <w:rPr>
                <w:spacing w:val="-3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растений:</w:t>
            </w:r>
          </w:p>
          <w:p w:rsidR="0086404F" w:rsidRPr="002D5F56" w:rsidRDefault="0086404F" w:rsidP="002D5F56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ind w:right="751" w:firstLine="0"/>
              <w:rPr>
                <w:sz w:val="28"/>
              </w:rPr>
            </w:pPr>
            <w:r w:rsidRPr="002D5F56">
              <w:rPr>
                <w:sz w:val="28"/>
              </w:rPr>
              <w:t>природные (абсцизовая</w:t>
            </w:r>
            <w:r w:rsidRPr="002D5F56">
              <w:rPr>
                <w:spacing w:val="-68"/>
                <w:sz w:val="28"/>
              </w:rPr>
              <w:t xml:space="preserve"> </w:t>
            </w:r>
            <w:r w:rsidRPr="002D5F56">
              <w:rPr>
                <w:sz w:val="28"/>
              </w:rPr>
              <w:t>кислота и некоторые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фенольные вещества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(икумаровая, коричная,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салициловая</w:t>
            </w:r>
            <w:r w:rsidRPr="002D5F56">
              <w:rPr>
                <w:spacing w:val="-1"/>
                <w:sz w:val="28"/>
              </w:rPr>
              <w:t xml:space="preserve"> </w:t>
            </w:r>
            <w:r w:rsidRPr="002D5F56">
              <w:rPr>
                <w:sz w:val="28"/>
              </w:rPr>
              <w:t>кислоты).</w:t>
            </w:r>
          </w:p>
          <w:p w:rsidR="0086404F" w:rsidRPr="002D5F56" w:rsidRDefault="0086404F" w:rsidP="002D5F56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right="241" w:firstLine="0"/>
              <w:rPr>
                <w:sz w:val="28"/>
              </w:rPr>
            </w:pPr>
            <w:r w:rsidRPr="002D5F56">
              <w:rPr>
                <w:sz w:val="28"/>
              </w:rPr>
              <w:t>синтетические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(морфактины, ретарданты,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дефолианты, десиканты,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гербициды). Фитомониторинг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и оценка состояния растений.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Современные способы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мониторинга.</w:t>
            </w:r>
          </w:p>
          <w:p w:rsidR="0086404F" w:rsidRPr="002D5F56" w:rsidRDefault="0086404F" w:rsidP="002D5F56">
            <w:pPr>
              <w:pStyle w:val="TableParagraph"/>
              <w:ind w:right="1465"/>
              <w:rPr>
                <w:sz w:val="28"/>
              </w:rPr>
            </w:pPr>
            <w:r w:rsidRPr="002D5F56">
              <w:rPr>
                <w:sz w:val="28"/>
              </w:rPr>
              <w:t>Защита растений от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вредителей:</w:t>
            </w:r>
            <w:r w:rsidRPr="002D5F56">
              <w:rPr>
                <w:spacing w:val="-14"/>
                <w:sz w:val="28"/>
              </w:rPr>
              <w:t xml:space="preserve"> </w:t>
            </w:r>
            <w:r w:rsidRPr="002D5F56">
              <w:rPr>
                <w:sz w:val="28"/>
              </w:rPr>
              <w:t>основы</w:t>
            </w:r>
          </w:p>
          <w:p w:rsidR="0086404F" w:rsidRPr="002D5F56" w:rsidRDefault="0086404F" w:rsidP="002D5F56">
            <w:pPr>
              <w:pStyle w:val="TableParagraph"/>
              <w:spacing w:line="307" w:lineRule="exact"/>
              <w:rPr>
                <w:sz w:val="28"/>
              </w:rPr>
            </w:pPr>
            <w:r w:rsidRPr="002D5F56">
              <w:rPr>
                <w:sz w:val="28"/>
              </w:rPr>
              <w:t>биометода.</w:t>
            </w:r>
          </w:p>
        </w:tc>
        <w:tc>
          <w:tcPr>
            <w:tcW w:w="3254" w:type="dxa"/>
          </w:tcPr>
          <w:p w:rsidR="0086404F" w:rsidRPr="002D5F56" w:rsidRDefault="0086404F" w:rsidP="002D5F56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  <w:p w:rsidR="0086404F" w:rsidRPr="002D5F56" w:rsidRDefault="0086404F" w:rsidP="002D5F56">
            <w:pPr>
              <w:pStyle w:val="TableParagraph"/>
              <w:tabs>
                <w:tab w:val="left" w:pos="1867"/>
                <w:tab w:val="left" w:pos="1927"/>
                <w:tab w:val="left" w:pos="1980"/>
                <w:tab w:val="left" w:pos="2873"/>
              </w:tabs>
              <w:ind w:left="110" w:right="90"/>
              <w:rPr>
                <w:sz w:val="28"/>
              </w:rPr>
            </w:pPr>
            <w:r w:rsidRPr="002D5F56">
              <w:rPr>
                <w:sz w:val="28"/>
              </w:rPr>
              <w:t>«Фитомониторинг и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оценка состояния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растений. Современные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способы мониторинга».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Исследовательская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  <w:r w:rsidRPr="002D5F56">
              <w:rPr>
                <w:sz w:val="28"/>
              </w:rPr>
              <w:tab/>
            </w:r>
            <w:r w:rsidRPr="002D5F56">
              <w:rPr>
                <w:sz w:val="28"/>
              </w:rPr>
              <w:tab/>
            </w:r>
            <w:r w:rsidRPr="002D5F56">
              <w:rPr>
                <w:sz w:val="28"/>
              </w:rPr>
              <w:tab/>
            </w:r>
            <w:r w:rsidRPr="002D5F56">
              <w:rPr>
                <w:spacing w:val="-1"/>
                <w:sz w:val="28"/>
              </w:rPr>
              <w:t>«Влияние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гетероауксина</w:t>
            </w:r>
            <w:r w:rsidRPr="002D5F56">
              <w:rPr>
                <w:sz w:val="28"/>
              </w:rPr>
              <w:tab/>
            </w:r>
            <w:r w:rsidRPr="002D5F56">
              <w:rPr>
                <w:sz w:val="28"/>
              </w:rPr>
              <w:tab/>
            </w:r>
            <w:r w:rsidRPr="002D5F56">
              <w:rPr>
                <w:sz w:val="28"/>
              </w:rPr>
              <w:tab/>
            </w:r>
            <w:r w:rsidRPr="002D5F56">
              <w:rPr>
                <w:sz w:val="28"/>
              </w:rPr>
              <w:tab/>
              <w:t>на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прорастание</w:t>
            </w:r>
            <w:r w:rsidRPr="002D5F56">
              <w:rPr>
                <w:sz w:val="28"/>
              </w:rPr>
              <w:tab/>
            </w:r>
            <w:r w:rsidRPr="002D5F56">
              <w:rPr>
                <w:sz w:val="28"/>
              </w:rPr>
              <w:tab/>
              <w:t>(рост</w:t>
            </w:r>
            <w:r w:rsidRPr="002D5F56">
              <w:rPr>
                <w:sz w:val="28"/>
              </w:rPr>
              <w:tab/>
              <w:t>на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разных</w:t>
            </w:r>
            <w:r w:rsidRPr="002D5F56">
              <w:rPr>
                <w:spacing w:val="-6"/>
                <w:sz w:val="28"/>
              </w:rPr>
              <w:t xml:space="preserve"> </w:t>
            </w:r>
            <w:r w:rsidRPr="002D5F56">
              <w:rPr>
                <w:sz w:val="28"/>
              </w:rPr>
              <w:t>стадиях,</w:t>
            </w:r>
            <w:r w:rsidRPr="002D5F56">
              <w:rPr>
                <w:spacing w:val="-7"/>
                <w:sz w:val="28"/>
              </w:rPr>
              <w:t xml:space="preserve"> </w:t>
            </w:r>
            <w:r w:rsidRPr="002D5F56">
              <w:rPr>
                <w:sz w:val="28"/>
              </w:rPr>
              <w:t>в</w:t>
            </w:r>
            <w:r w:rsidRPr="002D5F56">
              <w:rPr>
                <w:spacing w:val="-6"/>
                <w:sz w:val="28"/>
              </w:rPr>
              <w:t xml:space="preserve"> </w:t>
            </w:r>
            <w:r w:rsidRPr="002D5F56">
              <w:rPr>
                <w:sz w:val="28"/>
              </w:rPr>
              <w:t>разных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условиях)</w:t>
            </w:r>
            <w:r w:rsidRPr="002D5F56">
              <w:rPr>
                <w:sz w:val="28"/>
              </w:rPr>
              <w:tab/>
            </w:r>
            <w:r w:rsidRPr="002D5F56">
              <w:rPr>
                <w:spacing w:val="-1"/>
                <w:sz w:val="28"/>
              </w:rPr>
              <w:t>различных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растений».</w:t>
            </w:r>
          </w:p>
          <w:p w:rsidR="0086404F" w:rsidRPr="002D5F56" w:rsidRDefault="0086404F" w:rsidP="002D5F56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 w:rsidRPr="002D5F56">
              <w:rPr>
                <w:sz w:val="28"/>
              </w:rPr>
              <w:t>Практическая</w:t>
            </w:r>
            <w:r w:rsidRPr="002D5F56">
              <w:rPr>
                <w:spacing w:val="-5"/>
                <w:sz w:val="28"/>
              </w:rPr>
              <w:t xml:space="preserve"> </w:t>
            </w:r>
            <w:r w:rsidRPr="002D5F56">
              <w:rPr>
                <w:sz w:val="28"/>
              </w:rPr>
              <w:t>работа</w:t>
            </w:r>
          </w:p>
          <w:p w:rsidR="0086404F" w:rsidRPr="002D5F56" w:rsidRDefault="0086404F" w:rsidP="002D5F56">
            <w:pPr>
              <w:pStyle w:val="TableParagraph"/>
              <w:spacing w:before="2"/>
              <w:ind w:left="111" w:right="222"/>
              <w:rPr>
                <w:sz w:val="28"/>
              </w:rPr>
            </w:pPr>
            <w:r w:rsidRPr="002D5F56">
              <w:rPr>
                <w:sz w:val="28"/>
              </w:rPr>
              <w:t>«Инсектарии: правила и</w:t>
            </w:r>
            <w:r w:rsidRPr="002D5F56">
              <w:rPr>
                <w:spacing w:val="-67"/>
                <w:sz w:val="28"/>
              </w:rPr>
              <w:t xml:space="preserve"> </w:t>
            </w:r>
            <w:r w:rsidRPr="002D5F56">
              <w:rPr>
                <w:sz w:val="28"/>
              </w:rPr>
              <w:t>условия разведения</w:t>
            </w:r>
            <w:r w:rsidRPr="002D5F56">
              <w:rPr>
                <w:spacing w:val="1"/>
                <w:sz w:val="28"/>
              </w:rPr>
              <w:t xml:space="preserve"> </w:t>
            </w:r>
            <w:r w:rsidRPr="002D5F56">
              <w:rPr>
                <w:sz w:val="28"/>
              </w:rPr>
              <w:t>полезных</w:t>
            </w:r>
            <w:r w:rsidRPr="002D5F56">
              <w:rPr>
                <w:spacing w:val="-2"/>
                <w:sz w:val="28"/>
              </w:rPr>
              <w:t xml:space="preserve"> </w:t>
            </w:r>
            <w:r w:rsidRPr="002D5F56">
              <w:rPr>
                <w:sz w:val="28"/>
              </w:rPr>
              <w:t>насекомых».</w:t>
            </w:r>
          </w:p>
        </w:tc>
      </w:tr>
    </w:tbl>
    <w:p w:rsidR="0086404F" w:rsidRDefault="0086404F">
      <w:pPr>
        <w:spacing w:line="307" w:lineRule="exact"/>
        <w:rPr>
          <w:sz w:val="28"/>
        </w:rPr>
        <w:sectPr w:rsidR="0086404F">
          <w:pgSz w:w="11910" w:h="16840"/>
          <w:pgMar w:top="1120" w:right="740" w:bottom="280" w:left="1020" w:header="720" w:footer="720" w:gutter="0"/>
          <w:cols w:space="720"/>
        </w:sectPr>
      </w:pPr>
    </w:p>
    <w:p w:rsidR="0086404F" w:rsidRPr="00CE7C80" w:rsidRDefault="0086404F" w:rsidP="00CE7C80">
      <w:r w:rsidRPr="00CE7C80">
        <w:rPr>
          <w:b/>
        </w:rPr>
        <w:t xml:space="preserve">ПОУРОЧНОЕ ПЛАНИРОВАНИЕ </w:t>
      </w:r>
    </w:p>
    <w:p w:rsidR="0086404F" w:rsidRPr="00CE7C80" w:rsidRDefault="0086404F" w:rsidP="00CE7C80">
      <w:r w:rsidRPr="00CE7C80">
        <w:rPr>
          <w:b/>
        </w:rPr>
        <w:t xml:space="preserve"> </w:t>
      </w:r>
    </w:p>
    <w:tbl>
      <w:tblPr>
        <w:tblW w:w="5000" w:type="pct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9"/>
        <w:gridCol w:w="4783"/>
        <w:gridCol w:w="1997"/>
        <w:gridCol w:w="2409"/>
      </w:tblGrid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b/>
                <w:lang w:val="en-US"/>
              </w:rPr>
              <w:t xml:space="preserve">№ п/п </w:t>
            </w:r>
          </w:p>
          <w:p w:rsidR="0086404F" w:rsidRPr="00CE7C80" w:rsidRDefault="0086404F" w:rsidP="00CE7C80">
            <w:pPr>
              <w:rPr>
                <w:lang w:val="en-US"/>
              </w:rPr>
            </w:pPr>
          </w:p>
        </w:tc>
        <w:tc>
          <w:tcPr>
            <w:tcW w:w="2309" w:type="pct"/>
            <w:vMerge w:val="restar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b/>
                <w:lang w:val="en-US"/>
              </w:rPr>
              <w:t xml:space="preserve">Тема урока </w:t>
            </w:r>
          </w:p>
          <w:p w:rsidR="0086404F" w:rsidRPr="00CE7C80" w:rsidRDefault="0086404F" w:rsidP="00CE7C80">
            <w:pPr>
              <w:rPr>
                <w:lang w:val="en-US"/>
              </w:rPr>
            </w:pPr>
          </w:p>
        </w:tc>
        <w:tc>
          <w:tcPr>
            <w:tcW w:w="2127" w:type="pct"/>
            <w:gridSpan w:val="2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b/>
                <w:lang w:val="en-US"/>
              </w:rPr>
              <w:t>Количество часов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  <w:tc>
          <w:tcPr>
            <w:tcW w:w="2309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b/>
                <w:lang w:val="en-US"/>
              </w:rPr>
              <w:t xml:space="preserve">Всего </w:t>
            </w:r>
          </w:p>
          <w:p w:rsidR="0086404F" w:rsidRPr="00CE7C80" w:rsidRDefault="0086404F" w:rsidP="00CE7C80">
            <w:pPr>
              <w:rPr>
                <w:lang w:val="en-US"/>
              </w:rPr>
            </w:pP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b/>
                <w:lang w:val="en-US"/>
              </w:rPr>
              <w:t xml:space="preserve">Практические </w:t>
            </w:r>
            <w:r>
              <w:rPr>
                <w:b/>
              </w:rPr>
              <w:t xml:space="preserve">и исследовательские </w:t>
            </w:r>
            <w:r w:rsidRPr="00CE7C80">
              <w:rPr>
                <w:b/>
                <w:lang w:val="en-US"/>
              </w:rPr>
              <w:t xml:space="preserve">работы </w:t>
            </w:r>
          </w:p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Основные факторы выращивания расте</w:t>
            </w:r>
            <w:r>
              <w:t>н</w:t>
            </w:r>
            <w:r w:rsidRPr="00CE7C80">
              <w:t>ий</w:t>
            </w:r>
            <w:r w:rsidRPr="00CE7C80">
              <w:tab/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История развития агротехнических знаний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3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Правила постановки экспериментов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4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Постановка экспериментов с растениями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5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Исследовательская работа "Факторы, влияющие на прорастание семян"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6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Выбор темы, составление гипотезы, цели и задач эксперимента по выращиванию растений в контролируемой среде.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/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7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Практическая работа «Сбор установки для выращивания растений в контролируемых условиях».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8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Оценка результатов эксперимента.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9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t xml:space="preserve">Вода. Раствор. Вытяжка. Анионы, катионы, электропроводность и рН раствора. </w:t>
            </w:r>
            <w:r w:rsidRPr="00CE7C80">
              <w:rPr>
                <w:lang w:val="en-US"/>
              </w:rPr>
              <w:t>Роль химических элементов в питании растений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10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Удобрения: органические, минеральные, микробиологические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11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Удобрения: органические, минеральные, микробиологические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12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Практическая работа «Схемы питательных растворов. Расчет доз удобрений для питательных растворов»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13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Практическая работа «Правила смешивания удобрений»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14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Типы питания растений. Воздушное и минеральное (корневое) питание растений. Транспорт питательных веществ растений: восходящий и нисходящий ток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15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Практическая работа «Питание растений: технология приготовления питательных растворов для разных культур»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16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Практическая работа «Мониторинг минерального питания растений»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17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t xml:space="preserve">Важнейшие калийные, фосфорные и азотные удобрения, их свойства. </w:t>
            </w:r>
            <w:r w:rsidRPr="00CE7C80">
              <w:rPr>
                <w:lang w:val="en-US"/>
              </w:rPr>
              <w:t>Простые и сложные удобрения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18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Рост и развитие растений: этапы онтогенеза, факторы, влияющие на рост растений: свет, густота посадок, питание, субстрат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/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19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Особенности питания растений азотом, фосфором, калием, кальцием, серой, магнием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/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20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Особенности питания растений азотом, фосфором, калием, кальцием, серой, магнием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/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21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Микроэлементы. Представления о роли микроэлементов в метаболизме растений. Особенности поступления микроэлементов в растения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22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29401F">
            <w:r w:rsidRPr="00CE7C80">
              <w:t>Синергизм и антогонизм элесентов питания растений. Растительная диагностика и методы идентификации недостатка\избытка элементов питания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/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23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 w:rsidRPr="0029401F">
              <w:t>Исследовательская работа "Оценка состояния комнатных растений на школьной территории, установка причин патологических состояний"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24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29401F">
              <w:t>Исследовательская работа "Оценка состояния комнатных растений на школьной территории, установка причин патологических состояний"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25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 w:rsidRPr="0029401F">
              <w:t>Исследовательская работа "Оценка состояния комнатных растений на школьной территории, установка причин патологических состояний"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26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29401F">
              <w:t>Исследовательская работа «Оценка влияния различных элементов на состояние растений (составление различных подкормок)»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27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29401F">
              <w:t>Исследовательская работа «Оценка влияния различных элементов на состояние растений (составление различных подкормок)»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28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 w:rsidRPr="0029401F">
              <w:t>Исследовательская работа «Оценка влияния различных элементов на состояние растений (составление различных подкормок)»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29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29401F">
              <w:t>Понятие о регуляторах роста растений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/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30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29401F">
              <w:t>Фитомониторинг и оценка состояния растений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/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31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29401F">
              <w:t>Практическая работа «Фитомониторинг и оценка состояния растений. Современные способы мониторинга».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32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 w:rsidRPr="0029401F">
              <w:t>Исследовательская работа «Влияние гетероауксина на прорастание (рост на разных стадиях, в разных условиях) различных растений».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33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 w:rsidRPr="0029401F">
              <w:t>Защита растений от вредителей: основы биометода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/>
        </w:tc>
      </w:tr>
      <w:tr w:rsidR="0086404F" w:rsidRPr="0029401F" w:rsidTr="0029401F">
        <w:trPr>
          <w:trHeight w:val="144"/>
          <w:tblCellSpacing w:w="20" w:type="nil"/>
        </w:trPr>
        <w:tc>
          <w:tcPr>
            <w:tcW w:w="5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rPr>
                <w:lang w:val="en-US"/>
              </w:rPr>
              <w:t>34</w:t>
            </w:r>
          </w:p>
        </w:tc>
        <w:tc>
          <w:tcPr>
            <w:tcW w:w="2309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29401F">
              <w:t>Практическая работа «Инсектарии: правила и условия разведения полезных насекомых»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29401F" w:rsidRDefault="0086404F" w:rsidP="00CE7C80">
            <w:r>
              <w:t>1</w:t>
            </w:r>
          </w:p>
        </w:tc>
      </w:tr>
      <w:tr w:rsidR="0086404F" w:rsidRPr="00CE7C80" w:rsidTr="0029401F">
        <w:trPr>
          <w:trHeight w:val="144"/>
          <w:tblCellSpacing w:w="20" w:type="nil"/>
        </w:trPr>
        <w:tc>
          <w:tcPr>
            <w:tcW w:w="2873" w:type="pct"/>
            <w:gridSpan w:val="2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r w:rsidRPr="00CE7C80">
              <w:t>ОБЩЕЕ КОЛИЧЕСТВО ЧАСОВ ПО ПРОГРАММЕ</w:t>
            </w:r>
          </w:p>
        </w:tc>
        <w:tc>
          <w:tcPr>
            <w:tcW w:w="964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 w:rsidRPr="00CE7C80">
              <w:t xml:space="preserve"> </w:t>
            </w:r>
            <w:r w:rsidRPr="00CE7C80">
              <w:rPr>
                <w:lang w:val="en-US"/>
              </w:rPr>
              <w:t xml:space="preserve">34 </w:t>
            </w:r>
          </w:p>
        </w:tc>
        <w:tc>
          <w:tcPr>
            <w:tcW w:w="1163" w:type="pct"/>
            <w:tcMar>
              <w:top w:w="50" w:type="dxa"/>
              <w:left w:w="100" w:type="dxa"/>
            </w:tcMar>
            <w:vAlign w:val="center"/>
          </w:tcPr>
          <w:p w:rsidR="0086404F" w:rsidRPr="00CE7C80" w:rsidRDefault="0086404F" w:rsidP="00CE7C80">
            <w:pPr>
              <w:rPr>
                <w:lang w:val="en-US"/>
              </w:rPr>
            </w:pPr>
            <w:r>
              <w:t>15</w:t>
            </w:r>
            <w:r w:rsidRPr="00CE7C80">
              <w:rPr>
                <w:lang w:val="en-US"/>
              </w:rPr>
              <w:t xml:space="preserve"> </w:t>
            </w:r>
          </w:p>
        </w:tc>
      </w:tr>
    </w:tbl>
    <w:p w:rsidR="0086404F" w:rsidRDefault="0086404F" w:rsidP="00CE7C80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Default="0086404F" w:rsidP="0029401F"/>
    <w:p w:rsidR="0086404F" w:rsidRPr="00DB17AD" w:rsidRDefault="0086404F" w:rsidP="0029401F">
      <w:pPr>
        <w:jc w:val="center"/>
        <w:rPr>
          <w:sz w:val="28"/>
          <w:szCs w:val="28"/>
        </w:rPr>
      </w:pPr>
      <w:r w:rsidRPr="00DB17AD">
        <w:rPr>
          <w:sz w:val="28"/>
          <w:szCs w:val="28"/>
        </w:rPr>
        <w:t>УЧЕБНО-МЕТОДИЧЕСКОЕ ОБЕСПЕЧЕНИЕ ОБРАЗОВАТЕЛЬНОГО ПРОЦЕССА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>ОБЯЗАТЕЛЬНЫЕ УЧЕБНЫЕ МАТЕРИАЛЫ ДЛЯ УЧЕНИКА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>•  Биология: 7-й класс: базовый уровень: учебник, 7 класс/ Пасечник В. В., Суматохин С. В., Гапонюк З.Г., Швецов Г.Г.; под редакцией Пасечника В. В., Акционерное общество «Издательство «Просвещение»</w:t>
      </w:r>
    </w:p>
    <w:p w:rsidR="0086404F" w:rsidRPr="00DB17AD" w:rsidRDefault="0086404F" w:rsidP="0029401F">
      <w:pPr>
        <w:ind w:left="60"/>
        <w:rPr>
          <w:sz w:val="28"/>
          <w:szCs w:val="28"/>
        </w:rPr>
      </w:pPr>
      <w:r w:rsidRPr="00DB17AD">
        <w:rPr>
          <w:sz w:val="28"/>
          <w:szCs w:val="28"/>
        </w:rPr>
        <w:t xml:space="preserve"> МЕТОДИЧЕСКИЕ МАТЕРИАЛЫ ДЛЯ УЧИТЕЛЯ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>Пасечник В.В., Суматохин С.В. Калинова Г.С. биология 5-6 классы. Просвещение, 2020г.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 xml:space="preserve"> Пасечник В.В., Суматохин С.В., Калинова Г. С. Биология.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 xml:space="preserve"> Пособие для учителя. 5-6 кл. .Просвещение, 2020 г.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>Учебные издания серии «Темы школьного курса» Т.А. Козлова, В.И. Сивоглазова, А.Т.Бровкина и др. М.:-Дрофа.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 xml:space="preserve"> Дмитриева Т.А., Суматохин С.В. Биология. Растения, бактерии, грибы, лишайники, животные. 6-7 кл. : Вопросы. Задания. Задачи.-М. : Дрофа, 2018. (Дидактические материалы)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 xml:space="preserve"> Уроки биологии 5-6 классы: пособие для учителя общеобразовательных учреждений / [В.В. Пасечник, С.В. Суматохин, Г.С. Калинова, З.Г. Гапонюк]; под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 xml:space="preserve"> ред. В.В. Пасечника; Рос. акад. наук, Рос. акад. Образования, изд-во «Просвещение», 2021 – 176 с.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 xml:space="preserve"> «Актуальные проблемы биологии». Сборник статей №1. Составитель Морзунова И.Б. - М., Дрофа, 2021.</w:t>
      </w:r>
    </w:p>
    <w:p w:rsidR="0086404F" w:rsidRPr="00DB17AD" w:rsidRDefault="0086404F" w:rsidP="0029401F">
      <w:pPr>
        <w:rPr>
          <w:sz w:val="28"/>
          <w:szCs w:val="28"/>
        </w:rPr>
      </w:pPr>
      <w:r w:rsidRPr="00DB17AD">
        <w:rPr>
          <w:sz w:val="28"/>
          <w:szCs w:val="28"/>
        </w:rPr>
        <w:t xml:space="preserve"> «Биология. Оценка качества подготовки выпускников основной школы». – М., Дрофа, 2021.</w:t>
      </w:r>
      <w:bookmarkStart w:id="0" w:name="_GoBack"/>
      <w:bookmarkEnd w:id="0"/>
    </w:p>
    <w:p w:rsidR="0086404F" w:rsidRDefault="0086404F" w:rsidP="0029401F">
      <w:r>
        <w:t xml:space="preserve"> </w:t>
      </w:r>
    </w:p>
    <w:p w:rsidR="0086404F" w:rsidRDefault="0086404F" w:rsidP="0029401F">
      <w:r>
        <w:t>ЦИФРОВЫЕ ОБРАЗОВАТЕЛЬНЫЕ РЕСУРСЫ И РЕСУРСЫ СЕТИ ИНТЕРНЕТ</w:t>
      </w:r>
    </w:p>
    <w:p w:rsidR="0086404F" w:rsidRDefault="0086404F" w:rsidP="0029401F">
      <w:r>
        <w:t>www.bio.1septevber.ru – газета «Биология» - приложение к 1 сентября www.bio.nature.ru – научные новости биологии.</w:t>
      </w:r>
    </w:p>
    <w:p w:rsidR="0086404F" w:rsidRDefault="0086404F" w:rsidP="0029401F">
      <w:r>
        <w:t xml:space="preserve"> www.edios.ru – Эйдос – центр дистанционного образования.</w:t>
      </w:r>
    </w:p>
    <w:p w:rsidR="0086404F" w:rsidRDefault="0086404F" w:rsidP="0029401F">
      <w:r>
        <w:t xml:space="preserve"> www.km.ru/education - Учебные материалы и словари на сайте «Кирилл и Мефодий» www.bio.1september.ru ,</w:t>
      </w:r>
    </w:p>
    <w:p w:rsidR="0086404F" w:rsidRPr="00CE7C80" w:rsidRDefault="0086404F" w:rsidP="0029401F">
      <w:r>
        <w:t xml:space="preserve"> www.bio.nature.ru, www.edios.ru, www.km.ru/educftion</w:t>
      </w:r>
    </w:p>
    <w:sectPr w:rsidR="0086404F" w:rsidRPr="00CE7C80" w:rsidSect="008C495C">
      <w:pgSz w:w="11910" w:h="16840"/>
      <w:pgMar w:top="112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5D7"/>
    <w:multiLevelType w:val="hybridMultilevel"/>
    <w:tmpl w:val="6148757C"/>
    <w:lvl w:ilvl="0" w:tplc="6FB0451A">
      <w:start w:val="1"/>
      <w:numFmt w:val="decimal"/>
      <w:lvlText w:val="%1."/>
      <w:lvlJc w:val="left"/>
      <w:pPr>
        <w:ind w:left="1039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5212ED50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C5F0332C"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99BAF3C2">
      <w:numFmt w:val="bullet"/>
      <w:lvlText w:val="•"/>
      <w:lvlJc w:val="left"/>
      <w:pPr>
        <w:ind w:left="3771" w:hanging="360"/>
      </w:pPr>
      <w:rPr>
        <w:rFonts w:hint="default"/>
      </w:rPr>
    </w:lvl>
    <w:lvl w:ilvl="4" w:tplc="0290B1AC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AB10F2D8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07302D28"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B8EEF1C8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40D45C14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1">
    <w:nsid w:val="0F6D6C5F"/>
    <w:multiLevelType w:val="multilevel"/>
    <w:tmpl w:val="F752AD58"/>
    <w:lvl w:ilvl="0">
      <w:start w:val="5"/>
      <w:numFmt w:val="decimal"/>
      <w:lvlText w:val="%1"/>
      <w:lvlJc w:val="left"/>
      <w:pPr>
        <w:ind w:left="555" w:hanging="444"/>
      </w:pPr>
      <w:rPr>
        <w:rFonts w:cs="Times New Roman" w:hint="default"/>
      </w:rPr>
    </w:lvl>
    <w:lvl w:ilvl="1">
      <w:start w:val="6"/>
      <w:numFmt w:val="decimal"/>
      <w:lvlText w:val="%1-%2"/>
      <w:lvlJc w:val="left"/>
      <w:pPr>
        <w:ind w:left="555" w:hanging="4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820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1108" w:hanging="43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4">
      <w:numFmt w:val="bullet"/>
      <w:lvlText w:val="•"/>
      <w:lvlJc w:val="left"/>
      <w:pPr>
        <w:ind w:left="3361" w:hanging="430"/>
      </w:pPr>
      <w:rPr>
        <w:rFonts w:hint="default"/>
      </w:rPr>
    </w:lvl>
    <w:lvl w:ilvl="5">
      <w:numFmt w:val="bullet"/>
      <w:lvlText w:val="•"/>
      <w:lvlJc w:val="left"/>
      <w:pPr>
        <w:ind w:left="4492" w:hanging="430"/>
      </w:pPr>
      <w:rPr>
        <w:rFonts w:hint="default"/>
      </w:rPr>
    </w:lvl>
    <w:lvl w:ilvl="6">
      <w:numFmt w:val="bullet"/>
      <w:lvlText w:val="•"/>
      <w:lvlJc w:val="left"/>
      <w:pPr>
        <w:ind w:left="5623" w:hanging="430"/>
      </w:pPr>
      <w:rPr>
        <w:rFonts w:hint="default"/>
      </w:rPr>
    </w:lvl>
    <w:lvl w:ilvl="7">
      <w:numFmt w:val="bullet"/>
      <w:lvlText w:val="•"/>
      <w:lvlJc w:val="left"/>
      <w:pPr>
        <w:ind w:left="6754" w:hanging="430"/>
      </w:pPr>
      <w:rPr>
        <w:rFonts w:hint="default"/>
      </w:rPr>
    </w:lvl>
    <w:lvl w:ilvl="8">
      <w:numFmt w:val="bullet"/>
      <w:lvlText w:val="•"/>
      <w:lvlJc w:val="left"/>
      <w:pPr>
        <w:ind w:left="7884" w:hanging="430"/>
      </w:pPr>
      <w:rPr>
        <w:rFonts w:hint="default"/>
      </w:rPr>
    </w:lvl>
  </w:abstractNum>
  <w:abstractNum w:abstractNumId="2">
    <w:nsid w:val="170D0BE0"/>
    <w:multiLevelType w:val="hybridMultilevel"/>
    <w:tmpl w:val="77AC9DA8"/>
    <w:lvl w:ilvl="0" w:tplc="CEBC9982">
      <w:start w:val="1"/>
      <w:numFmt w:val="decimal"/>
      <w:lvlText w:val="%1."/>
      <w:lvlJc w:val="left"/>
      <w:pPr>
        <w:ind w:left="1039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A77A7A66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3DAA10E6"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877E7582">
      <w:numFmt w:val="bullet"/>
      <w:lvlText w:val="•"/>
      <w:lvlJc w:val="left"/>
      <w:pPr>
        <w:ind w:left="3771" w:hanging="360"/>
      </w:pPr>
      <w:rPr>
        <w:rFonts w:hint="default"/>
      </w:rPr>
    </w:lvl>
    <w:lvl w:ilvl="4" w:tplc="606C7CD6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832CA48E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8342DCF6"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48DEB974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2D382A04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3">
    <w:nsid w:val="268A2735"/>
    <w:multiLevelType w:val="hybridMultilevel"/>
    <w:tmpl w:val="88F22430"/>
    <w:lvl w:ilvl="0" w:tplc="B872A4F4">
      <w:start w:val="1"/>
      <w:numFmt w:val="decimal"/>
      <w:lvlText w:val="%1."/>
      <w:lvlJc w:val="left"/>
      <w:pPr>
        <w:ind w:left="10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4D694CA">
      <w:numFmt w:val="bullet"/>
      <w:lvlText w:val="•"/>
      <w:lvlJc w:val="left"/>
      <w:pPr>
        <w:ind w:left="485" w:hanging="281"/>
      </w:pPr>
      <w:rPr>
        <w:rFonts w:hint="default"/>
      </w:rPr>
    </w:lvl>
    <w:lvl w:ilvl="2" w:tplc="6ED2F54C">
      <w:numFmt w:val="bullet"/>
      <w:lvlText w:val="•"/>
      <w:lvlJc w:val="left"/>
      <w:pPr>
        <w:ind w:left="871" w:hanging="281"/>
      </w:pPr>
      <w:rPr>
        <w:rFonts w:hint="default"/>
      </w:rPr>
    </w:lvl>
    <w:lvl w:ilvl="3" w:tplc="F99CA104">
      <w:numFmt w:val="bullet"/>
      <w:lvlText w:val="•"/>
      <w:lvlJc w:val="left"/>
      <w:pPr>
        <w:ind w:left="1257" w:hanging="281"/>
      </w:pPr>
      <w:rPr>
        <w:rFonts w:hint="default"/>
      </w:rPr>
    </w:lvl>
    <w:lvl w:ilvl="4" w:tplc="C694D2B6">
      <w:numFmt w:val="bullet"/>
      <w:lvlText w:val="•"/>
      <w:lvlJc w:val="left"/>
      <w:pPr>
        <w:ind w:left="1642" w:hanging="281"/>
      </w:pPr>
      <w:rPr>
        <w:rFonts w:hint="default"/>
      </w:rPr>
    </w:lvl>
    <w:lvl w:ilvl="5" w:tplc="312005D2">
      <w:numFmt w:val="bullet"/>
      <w:lvlText w:val="•"/>
      <w:lvlJc w:val="left"/>
      <w:pPr>
        <w:ind w:left="2028" w:hanging="281"/>
      </w:pPr>
      <w:rPr>
        <w:rFonts w:hint="default"/>
      </w:rPr>
    </w:lvl>
    <w:lvl w:ilvl="6" w:tplc="ADB0CD30">
      <w:numFmt w:val="bullet"/>
      <w:lvlText w:val="•"/>
      <w:lvlJc w:val="left"/>
      <w:pPr>
        <w:ind w:left="2414" w:hanging="281"/>
      </w:pPr>
      <w:rPr>
        <w:rFonts w:hint="default"/>
      </w:rPr>
    </w:lvl>
    <w:lvl w:ilvl="7" w:tplc="6688E63E">
      <w:numFmt w:val="bullet"/>
      <w:lvlText w:val="•"/>
      <w:lvlJc w:val="left"/>
      <w:pPr>
        <w:ind w:left="2799" w:hanging="281"/>
      </w:pPr>
      <w:rPr>
        <w:rFonts w:hint="default"/>
      </w:rPr>
    </w:lvl>
    <w:lvl w:ilvl="8" w:tplc="809C861E">
      <w:numFmt w:val="bullet"/>
      <w:lvlText w:val="•"/>
      <w:lvlJc w:val="left"/>
      <w:pPr>
        <w:ind w:left="3185" w:hanging="281"/>
      </w:pPr>
      <w:rPr>
        <w:rFonts w:hint="default"/>
      </w:rPr>
    </w:lvl>
  </w:abstractNum>
  <w:abstractNum w:abstractNumId="4">
    <w:nsid w:val="350D6A50"/>
    <w:multiLevelType w:val="hybridMultilevel"/>
    <w:tmpl w:val="A1FE19CE"/>
    <w:lvl w:ilvl="0" w:tplc="41ACB7B6">
      <w:start w:val="1"/>
      <w:numFmt w:val="decimal"/>
      <w:lvlText w:val="%1."/>
      <w:lvlJc w:val="left"/>
      <w:pPr>
        <w:ind w:left="1038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42E26C02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EDDA4940"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AE184926">
      <w:numFmt w:val="bullet"/>
      <w:lvlText w:val="•"/>
      <w:lvlJc w:val="left"/>
      <w:pPr>
        <w:ind w:left="3771" w:hanging="360"/>
      </w:pPr>
      <w:rPr>
        <w:rFonts w:hint="default"/>
      </w:rPr>
    </w:lvl>
    <w:lvl w:ilvl="4" w:tplc="90684C88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879027D0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DB562692"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31E45C62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95F6A27C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5">
    <w:nsid w:val="352F1884"/>
    <w:multiLevelType w:val="hybridMultilevel"/>
    <w:tmpl w:val="67F20BBC"/>
    <w:lvl w:ilvl="0" w:tplc="78C6DE14">
      <w:numFmt w:val="bullet"/>
      <w:lvlText w:val=""/>
      <w:lvlJc w:val="left"/>
      <w:pPr>
        <w:ind w:left="112" w:hanging="351"/>
      </w:pPr>
      <w:rPr>
        <w:rFonts w:ascii="Symbol" w:eastAsia="Times New Roman" w:hAnsi="Symbol" w:hint="default"/>
        <w:w w:val="100"/>
        <w:sz w:val="28"/>
      </w:rPr>
    </w:lvl>
    <w:lvl w:ilvl="1" w:tplc="2CA06112">
      <w:numFmt w:val="bullet"/>
      <w:lvlText w:val="•"/>
      <w:lvlJc w:val="left"/>
      <w:pPr>
        <w:ind w:left="1122" w:hanging="351"/>
      </w:pPr>
      <w:rPr>
        <w:rFonts w:hint="default"/>
      </w:rPr>
    </w:lvl>
    <w:lvl w:ilvl="2" w:tplc="703C2176">
      <w:numFmt w:val="bullet"/>
      <w:lvlText w:val="•"/>
      <w:lvlJc w:val="left"/>
      <w:pPr>
        <w:ind w:left="2125" w:hanging="351"/>
      </w:pPr>
      <w:rPr>
        <w:rFonts w:hint="default"/>
      </w:rPr>
    </w:lvl>
    <w:lvl w:ilvl="3" w:tplc="0C24FCA0">
      <w:numFmt w:val="bullet"/>
      <w:lvlText w:val="•"/>
      <w:lvlJc w:val="left"/>
      <w:pPr>
        <w:ind w:left="3127" w:hanging="351"/>
      </w:pPr>
      <w:rPr>
        <w:rFonts w:hint="default"/>
      </w:rPr>
    </w:lvl>
    <w:lvl w:ilvl="4" w:tplc="2AE4F7AA">
      <w:numFmt w:val="bullet"/>
      <w:lvlText w:val="•"/>
      <w:lvlJc w:val="left"/>
      <w:pPr>
        <w:ind w:left="4130" w:hanging="351"/>
      </w:pPr>
      <w:rPr>
        <w:rFonts w:hint="default"/>
      </w:rPr>
    </w:lvl>
    <w:lvl w:ilvl="5" w:tplc="E6420380">
      <w:numFmt w:val="bullet"/>
      <w:lvlText w:val="•"/>
      <w:lvlJc w:val="left"/>
      <w:pPr>
        <w:ind w:left="5133" w:hanging="351"/>
      </w:pPr>
      <w:rPr>
        <w:rFonts w:hint="default"/>
      </w:rPr>
    </w:lvl>
    <w:lvl w:ilvl="6" w:tplc="A88A3956">
      <w:numFmt w:val="bullet"/>
      <w:lvlText w:val="•"/>
      <w:lvlJc w:val="left"/>
      <w:pPr>
        <w:ind w:left="6135" w:hanging="351"/>
      </w:pPr>
      <w:rPr>
        <w:rFonts w:hint="default"/>
      </w:rPr>
    </w:lvl>
    <w:lvl w:ilvl="7" w:tplc="F11E9DE0">
      <w:numFmt w:val="bullet"/>
      <w:lvlText w:val="•"/>
      <w:lvlJc w:val="left"/>
      <w:pPr>
        <w:ind w:left="7138" w:hanging="351"/>
      </w:pPr>
      <w:rPr>
        <w:rFonts w:hint="default"/>
      </w:rPr>
    </w:lvl>
    <w:lvl w:ilvl="8" w:tplc="1E6A0A80">
      <w:numFmt w:val="bullet"/>
      <w:lvlText w:val="•"/>
      <w:lvlJc w:val="left"/>
      <w:pPr>
        <w:ind w:left="8141" w:hanging="351"/>
      </w:pPr>
      <w:rPr>
        <w:rFonts w:hint="default"/>
      </w:rPr>
    </w:lvl>
  </w:abstractNum>
  <w:abstractNum w:abstractNumId="6">
    <w:nsid w:val="61A42015"/>
    <w:multiLevelType w:val="hybridMultilevel"/>
    <w:tmpl w:val="19FADB2C"/>
    <w:lvl w:ilvl="0" w:tplc="D6483896">
      <w:numFmt w:val="bullet"/>
      <w:lvlText w:val=""/>
      <w:lvlJc w:val="left"/>
      <w:pPr>
        <w:ind w:left="833" w:hanging="361"/>
      </w:pPr>
      <w:rPr>
        <w:rFonts w:ascii="Symbol" w:eastAsia="Times New Roman" w:hAnsi="Symbol" w:hint="default"/>
        <w:w w:val="100"/>
        <w:sz w:val="28"/>
      </w:rPr>
    </w:lvl>
    <w:lvl w:ilvl="1" w:tplc="41D26D3A">
      <w:numFmt w:val="bullet"/>
      <w:lvlText w:val="•"/>
      <w:lvlJc w:val="left"/>
      <w:pPr>
        <w:ind w:left="1770" w:hanging="361"/>
      </w:pPr>
      <w:rPr>
        <w:rFonts w:hint="default"/>
      </w:rPr>
    </w:lvl>
    <w:lvl w:ilvl="2" w:tplc="DB26CF8C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CF9C4A30">
      <w:numFmt w:val="bullet"/>
      <w:lvlText w:val="•"/>
      <w:lvlJc w:val="left"/>
      <w:pPr>
        <w:ind w:left="3631" w:hanging="361"/>
      </w:pPr>
      <w:rPr>
        <w:rFonts w:hint="default"/>
      </w:rPr>
    </w:lvl>
    <w:lvl w:ilvl="4" w:tplc="81E4A084">
      <w:numFmt w:val="bullet"/>
      <w:lvlText w:val="•"/>
      <w:lvlJc w:val="left"/>
      <w:pPr>
        <w:ind w:left="4562" w:hanging="361"/>
      </w:pPr>
      <w:rPr>
        <w:rFonts w:hint="default"/>
      </w:rPr>
    </w:lvl>
    <w:lvl w:ilvl="5" w:tplc="6DE6AEBC">
      <w:numFmt w:val="bullet"/>
      <w:lvlText w:val="•"/>
      <w:lvlJc w:val="left"/>
      <w:pPr>
        <w:ind w:left="5493" w:hanging="361"/>
      </w:pPr>
      <w:rPr>
        <w:rFonts w:hint="default"/>
      </w:rPr>
    </w:lvl>
    <w:lvl w:ilvl="6" w:tplc="1318F0BE">
      <w:numFmt w:val="bullet"/>
      <w:lvlText w:val="•"/>
      <w:lvlJc w:val="left"/>
      <w:pPr>
        <w:ind w:left="6423" w:hanging="361"/>
      </w:pPr>
      <w:rPr>
        <w:rFonts w:hint="default"/>
      </w:rPr>
    </w:lvl>
    <w:lvl w:ilvl="7" w:tplc="4164E806">
      <w:numFmt w:val="bullet"/>
      <w:lvlText w:val="•"/>
      <w:lvlJc w:val="left"/>
      <w:pPr>
        <w:ind w:left="7354" w:hanging="361"/>
      </w:pPr>
      <w:rPr>
        <w:rFonts w:hint="default"/>
      </w:rPr>
    </w:lvl>
    <w:lvl w:ilvl="8" w:tplc="B0486104">
      <w:numFmt w:val="bullet"/>
      <w:lvlText w:val="•"/>
      <w:lvlJc w:val="left"/>
      <w:pPr>
        <w:ind w:left="8285" w:hanging="361"/>
      </w:pPr>
      <w:rPr>
        <w:rFonts w:hint="default"/>
      </w:rPr>
    </w:lvl>
  </w:abstractNum>
  <w:abstractNum w:abstractNumId="7">
    <w:nsid w:val="686A6EA2"/>
    <w:multiLevelType w:val="hybridMultilevel"/>
    <w:tmpl w:val="207210F8"/>
    <w:lvl w:ilvl="0" w:tplc="42FAE1E4">
      <w:start w:val="1"/>
      <w:numFmt w:val="decimal"/>
      <w:lvlText w:val="%1."/>
      <w:lvlJc w:val="left"/>
      <w:pPr>
        <w:ind w:left="1039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</w:rPr>
    </w:lvl>
    <w:lvl w:ilvl="1" w:tplc="9A18FAE4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A13C1544"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1386572C">
      <w:numFmt w:val="bullet"/>
      <w:lvlText w:val="•"/>
      <w:lvlJc w:val="left"/>
      <w:pPr>
        <w:ind w:left="3771" w:hanging="360"/>
      </w:pPr>
      <w:rPr>
        <w:rFonts w:hint="default"/>
      </w:rPr>
    </w:lvl>
    <w:lvl w:ilvl="4" w:tplc="880E07F0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D1486CD4">
      <w:numFmt w:val="bullet"/>
      <w:lvlText w:val="•"/>
      <w:lvlJc w:val="left"/>
      <w:pPr>
        <w:ind w:left="5593" w:hanging="360"/>
      </w:pPr>
      <w:rPr>
        <w:rFonts w:hint="default"/>
      </w:rPr>
    </w:lvl>
    <w:lvl w:ilvl="6" w:tplc="A336B6DC">
      <w:numFmt w:val="bullet"/>
      <w:lvlText w:val="•"/>
      <w:lvlJc w:val="left"/>
      <w:pPr>
        <w:ind w:left="6503" w:hanging="360"/>
      </w:pPr>
      <w:rPr>
        <w:rFonts w:hint="default"/>
      </w:rPr>
    </w:lvl>
    <w:lvl w:ilvl="7" w:tplc="BE381BA6"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12E2BC66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8">
    <w:nsid w:val="68E744F5"/>
    <w:multiLevelType w:val="hybridMultilevel"/>
    <w:tmpl w:val="487C14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99308D8"/>
    <w:multiLevelType w:val="hybridMultilevel"/>
    <w:tmpl w:val="CD3E6A86"/>
    <w:lvl w:ilvl="0" w:tplc="0A04B4D4">
      <w:numFmt w:val="bullet"/>
      <w:lvlText w:val=""/>
      <w:lvlJc w:val="left"/>
      <w:pPr>
        <w:ind w:left="470" w:hanging="358"/>
      </w:pPr>
      <w:rPr>
        <w:rFonts w:ascii="Symbol" w:eastAsia="Times New Roman" w:hAnsi="Symbol" w:hint="default"/>
        <w:w w:val="100"/>
        <w:sz w:val="28"/>
      </w:rPr>
    </w:lvl>
    <w:lvl w:ilvl="1" w:tplc="C874AF4A">
      <w:numFmt w:val="bullet"/>
      <w:lvlText w:val="•"/>
      <w:lvlJc w:val="left"/>
      <w:pPr>
        <w:ind w:left="1446" w:hanging="358"/>
      </w:pPr>
      <w:rPr>
        <w:rFonts w:hint="default"/>
      </w:rPr>
    </w:lvl>
    <w:lvl w:ilvl="2" w:tplc="24A4F276">
      <w:numFmt w:val="bullet"/>
      <w:lvlText w:val="•"/>
      <w:lvlJc w:val="left"/>
      <w:pPr>
        <w:ind w:left="2413" w:hanging="358"/>
      </w:pPr>
      <w:rPr>
        <w:rFonts w:hint="default"/>
      </w:rPr>
    </w:lvl>
    <w:lvl w:ilvl="3" w:tplc="2CD42572">
      <w:numFmt w:val="bullet"/>
      <w:lvlText w:val="•"/>
      <w:lvlJc w:val="left"/>
      <w:pPr>
        <w:ind w:left="3379" w:hanging="358"/>
      </w:pPr>
      <w:rPr>
        <w:rFonts w:hint="default"/>
      </w:rPr>
    </w:lvl>
    <w:lvl w:ilvl="4" w:tplc="D670001A">
      <w:numFmt w:val="bullet"/>
      <w:lvlText w:val="•"/>
      <w:lvlJc w:val="left"/>
      <w:pPr>
        <w:ind w:left="4346" w:hanging="358"/>
      </w:pPr>
      <w:rPr>
        <w:rFonts w:hint="default"/>
      </w:rPr>
    </w:lvl>
    <w:lvl w:ilvl="5" w:tplc="5E60F374">
      <w:numFmt w:val="bullet"/>
      <w:lvlText w:val="•"/>
      <w:lvlJc w:val="left"/>
      <w:pPr>
        <w:ind w:left="5313" w:hanging="358"/>
      </w:pPr>
      <w:rPr>
        <w:rFonts w:hint="default"/>
      </w:rPr>
    </w:lvl>
    <w:lvl w:ilvl="6" w:tplc="53BA5C24">
      <w:numFmt w:val="bullet"/>
      <w:lvlText w:val="•"/>
      <w:lvlJc w:val="left"/>
      <w:pPr>
        <w:ind w:left="6279" w:hanging="358"/>
      </w:pPr>
      <w:rPr>
        <w:rFonts w:hint="default"/>
      </w:rPr>
    </w:lvl>
    <w:lvl w:ilvl="7" w:tplc="3286C786">
      <w:numFmt w:val="bullet"/>
      <w:lvlText w:val="•"/>
      <w:lvlJc w:val="left"/>
      <w:pPr>
        <w:ind w:left="7246" w:hanging="358"/>
      </w:pPr>
      <w:rPr>
        <w:rFonts w:hint="default"/>
      </w:rPr>
    </w:lvl>
    <w:lvl w:ilvl="8" w:tplc="F9D89724">
      <w:numFmt w:val="bullet"/>
      <w:lvlText w:val="•"/>
      <w:lvlJc w:val="left"/>
      <w:pPr>
        <w:ind w:left="8213" w:hanging="358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636"/>
    <w:rsid w:val="0029401F"/>
    <w:rsid w:val="002D5F56"/>
    <w:rsid w:val="006E7E05"/>
    <w:rsid w:val="0086404F"/>
    <w:rsid w:val="008C495C"/>
    <w:rsid w:val="009A6EAF"/>
    <w:rsid w:val="00A17571"/>
    <w:rsid w:val="00CE7C80"/>
    <w:rsid w:val="00DB17AD"/>
    <w:rsid w:val="00E85636"/>
    <w:rsid w:val="00EC5187"/>
    <w:rsid w:val="00EC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5C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C495C"/>
    <w:pPr>
      <w:ind w:left="1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C495C"/>
    <w:pPr>
      <w:ind w:left="1039" w:hanging="361"/>
      <w:jc w:val="both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FF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FF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8C495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C495C"/>
    <w:pPr>
      <w:ind w:left="112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51FF3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8C495C"/>
    <w:pPr>
      <w:spacing w:before="20"/>
      <w:ind w:left="686" w:right="687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51FF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C495C"/>
    <w:pPr>
      <w:ind w:left="833" w:hanging="361"/>
      <w:jc w:val="both"/>
    </w:pPr>
  </w:style>
  <w:style w:type="paragraph" w:customStyle="1" w:styleId="TableParagraph">
    <w:name w:val="Table Paragraph"/>
    <w:basedOn w:val="Normal"/>
    <w:uiPriority w:val="99"/>
    <w:rsid w:val="008C495C"/>
    <w:pPr>
      <w:ind w:left="108"/>
    </w:pPr>
  </w:style>
  <w:style w:type="character" w:styleId="Hyperlink">
    <w:name w:val="Hyperlink"/>
    <w:basedOn w:val="DefaultParagraphFont"/>
    <w:uiPriority w:val="99"/>
    <w:rsid w:val="00CE7C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19</Pages>
  <Words>5255</Words>
  <Characters>29955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Степанов Павел Валентинович</dc:creator>
  <cp:keywords/>
  <dc:description/>
  <cp:lastModifiedBy>usernew</cp:lastModifiedBy>
  <cp:revision>2</cp:revision>
  <dcterms:created xsi:type="dcterms:W3CDTF">2023-10-08T10:40:00Z</dcterms:created>
  <dcterms:modified xsi:type="dcterms:W3CDTF">2023-10-08T10:40:00Z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для Word</vt:lpwstr>
  </property>
</Properties>
</file>